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6"/>
      </w:tblGrid>
      <w:tr w:rsidR="001564A4" w:rsidRPr="0050053A" w14:paraId="5C38377B" w14:textId="77777777" w:rsidTr="0070473C">
        <w:trPr>
          <w:trHeight w:val="681"/>
          <w:jc w:val="center"/>
        </w:trPr>
        <w:tc>
          <w:tcPr>
            <w:tcW w:w="8896" w:type="dxa"/>
            <w:shd w:val="clear" w:color="auto" w:fill="auto"/>
          </w:tcPr>
          <w:p w14:paraId="5C44F357" w14:textId="4E934F0E" w:rsidR="001564A4" w:rsidRPr="0050053A" w:rsidRDefault="004315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315F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 Spatiotemporal Data Fusion Strategy for Forest Mapping and Monitoring in Semi-Arid Environments</w:t>
            </w:r>
          </w:p>
        </w:tc>
      </w:tr>
      <w:tr w:rsidR="001564A4" w:rsidRPr="0050053A" w14:paraId="6DAF615A" w14:textId="77777777" w:rsidTr="0070473C">
        <w:trPr>
          <w:trHeight w:hRule="exact" w:val="10257"/>
          <w:jc w:val="center"/>
        </w:trPr>
        <w:tc>
          <w:tcPr>
            <w:tcW w:w="8896" w:type="dxa"/>
            <w:shd w:val="clear" w:color="auto" w:fill="auto"/>
          </w:tcPr>
          <w:p w14:paraId="4106DD87" w14:textId="2439A689" w:rsidR="003D4086" w:rsidRPr="003D4086" w:rsidRDefault="001564A4" w:rsidP="00D214B1">
            <w:pPr>
              <w:pStyle w:val="Pa12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D4086" w:rsidRPr="003D4086">
              <w:rPr>
                <w:sz w:val="22"/>
                <w:szCs w:val="22"/>
              </w:rPr>
              <w:t>Given the</w:t>
            </w:r>
            <w:r w:rsidR="00861377">
              <w:rPr>
                <w:sz w:val="22"/>
                <w:szCs w:val="22"/>
              </w:rPr>
              <w:t xml:space="preserve">ir </w:t>
            </w:r>
            <w:r w:rsidR="00D520C4">
              <w:rPr>
                <w:sz w:val="22"/>
                <w:szCs w:val="22"/>
              </w:rPr>
              <w:t>integral part</w:t>
            </w:r>
            <w:r w:rsidR="00861377">
              <w:rPr>
                <w:sz w:val="22"/>
                <w:szCs w:val="22"/>
              </w:rPr>
              <w:t xml:space="preserve"> in </w:t>
            </w:r>
            <w:r w:rsidR="00AF2E14">
              <w:rPr>
                <w:sz w:val="22"/>
                <w:szCs w:val="22"/>
              </w:rPr>
              <w:t>ecosystem function</w:t>
            </w:r>
            <w:r w:rsidR="004C09B2">
              <w:rPr>
                <w:sz w:val="22"/>
                <w:szCs w:val="22"/>
              </w:rPr>
              <w:t xml:space="preserve"> through the preservation of biodiversity</w:t>
            </w:r>
            <w:r w:rsidR="0065597C">
              <w:rPr>
                <w:sz w:val="22"/>
                <w:szCs w:val="22"/>
              </w:rPr>
              <w:t xml:space="preserve"> and wildlife habitat</w:t>
            </w:r>
            <w:r w:rsidR="006B725E">
              <w:rPr>
                <w:sz w:val="22"/>
                <w:szCs w:val="22"/>
              </w:rPr>
              <w:t xml:space="preserve">, </w:t>
            </w:r>
            <w:r w:rsidR="00BF76FB">
              <w:rPr>
                <w:sz w:val="22"/>
                <w:szCs w:val="22"/>
              </w:rPr>
              <w:t xml:space="preserve">climate </w:t>
            </w:r>
            <w:r w:rsidR="00666A02">
              <w:rPr>
                <w:sz w:val="22"/>
                <w:szCs w:val="22"/>
              </w:rPr>
              <w:t xml:space="preserve">regulation, and </w:t>
            </w:r>
            <w:r w:rsidR="00F1105E">
              <w:rPr>
                <w:sz w:val="22"/>
                <w:szCs w:val="22"/>
              </w:rPr>
              <w:t xml:space="preserve">carbon sequestration </w:t>
            </w:r>
            <w:r w:rsidR="00DD59C3">
              <w:rPr>
                <w:sz w:val="22"/>
                <w:szCs w:val="22"/>
              </w:rPr>
              <w:t>as well as</w:t>
            </w:r>
            <w:r w:rsidR="006B725E">
              <w:rPr>
                <w:sz w:val="22"/>
                <w:szCs w:val="22"/>
              </w:rPr>
              <w:t xml:space="preserve"> their importance</w:t>
            </w:r>
            <w:r w:rsidR="00DD59C3">
              <w:rPr>
                <w:sz w:val="22"/>
                <w:szCs w:val="22"/>
              </w:rPr>
              <w:t xml:space="preserve"> to local communities</w:t>
            </w:r>
            <w:r w:rsidR="002E412D">
              <w:rPr>
                <w:sz w:val="22"/>
                <w:szCs w:val="22"/>
              </w:rPr>
              <w:t xml:space="preserve"> and the </w:t>
            </w:r>
            <w:r w:rsidR="00123F47">
              <w:rPr>
                <w:sz w:val="22"/>
                <w:szCs w:val="22"/>
              </w:rPr>
              <w:t>economy</w:t>
            </w:r>
            <w:r w:rsidR="00666A02">
              <w:rPr>
                <w:sz w:val="22"/>
                <w:szCs w:val="22"/>
              </w:rPr>
              <w:t xml:space="preserve">, </w:t>
            </w:r>
            <w:r w:rsidR="00DB6280">
              <w:rPr>
                <w:sz w:val="22"/>
                <w:szCs w:val="22"/>
              </w:rPr>
              <w:t xml:space="preserve">robust and efficient </w:t>
            </w:r>
            <w:r w:rsidR="003D4086" w:rsidRPr="003D4086">
              <w:rPr>
                <w:sz w:val="22"/>
                <w:szCs w:val="22"/>
              </w:rPr>
              <w:t xml:space="preserve">methods for monitoring </w:t>
            </w:r>
            <w:r w:rsidR="002816C1">
              <w:rPr>
                <w:sz w:val="22"/>
                <w:szCs w:val="22"/>
              </w:rPr>
              <w:t>forests</w:t>
            </w:r>
            <w:r w:rsidR="003D4086" w:rsidRPr="003D4086">
              <w:rPr>
                <w:sz w:val="22"/>
                <w:szCs w:val="22"/>
              </w:rPr>
              <w:t xml:space="preserve"> are of critical importance. In semi-arid regions such as sub-Saharan West Africa, this is especially true considering forests' role in conserving water resources, maintaining healthy</w:t>
            </w:r>
            <w:r w:rsidR="005934E1">
              <w:rPr>
                <w:sz w:val="22"/>
                <w:szCs w:val="22"/>
              </w:rPr>
              <w:t xml:space="preserve"> and</w:t>
            </w:r>
            <w:r w:rsidR="003D4086" w:rsidRPr="003D4086">
              <w:rPr>
                <w:sz w:val="22"/>
                <w:szCs w:val="22"/>
              </w:rPr>
              <w:t xml:space="preserve"> productive soils, and </w:t>
            </w:r>
            <w:r w:rsidR="00733CF1">
              <w:rPr>
                <w:sz w:val="22"/>
                <w:szCs w:val="22"/>
              </w:rPr>
              <w:t>prevent</w:t>
            </w:r>
            <w:r w:rsidR="00AC423F">
              <w:rPr>
                <w:sz w:val="22"/>
                <w:szCs w:val="22"/>
              </w:rPr>
              <w:t>ing</w:t>
            </w:r>
            <w:r w:rsidR="003D4086" w:rsidRPr="003D4086">
              <w:rPr>
                <w:sz w:val="22"/>
                <w:szCs w:val="22"/>
              </w:rPr>
              <w:t xml:space="preserve"> desertification. </w:t>
            </w:r>
            <w:r w:rsidR="00E27AF3">
              <w:rPr>
                <w:sz w:val="22"/>
                <w:szCs w:val="22"/>
              </w:rPr>
              <w:t>In Senegal</w:t>
            </w:r>
            <w:r w:rsidR="00986FD0">
              <w:rPr>
                <w:sz w:val="22"/>
                <w:szCs w:val="22"/>
              </w:rPr>
              <w:t xml:space="preserve">, </w:t>
            </w:r>
            <w:r w:rsidR="009F0325">
              <w:rPr>
                <w:sz w:val="22"/>
                <w:szCs w:val="22"/>
              </w:rPr>
              <w:t xml:space="preserve">where </w:t>
            </w:r>
            <w:r w:rsidR="00BD2598">
              <w:rPr>
                <w:sz w:val="22"/>
                <w:szCs w:val="22"/>
              </w:rPr>
              <w:t>a</w:t>
            </w:r>
            <w:r w:rsidR="009F0325">
              <w:rPr>
                <w:sz w:val="22"/>
                <w:szCs w:val="22"/>
              </w:rPr>
              <w:t xml:space="preserve"> majority of</w:t>
            </w:r>
            <w:r w:rsidR="0070473C">
              <w:rPr>
                <w:sz w:val="22"/>
                <w:szCs w:val="22"/>
              </w:rPr>
              <w:t xml:space="preserve"> its</w:t>
            </w:r>
            <w:r w:rsidR="009F0325">
              <w:rPr>
                <w:sz w:val="22"/>
                <w:szCs w:val="22"/>
              </w:rPr>
              <w:t xml:space="preserve"> inhabitants live in rural areas and </w:t>
            </w:r>
            <w:r w:rsidR="00A4460E">
              <w:rPr>
                <w:sz w:val="22"/>
                <w:szCs w:val="22"/>
              </w:rPr>
              <w:t xml:space="preserve">earn </w:t>
            </w:r>
            <w:r w:rsidR="00F600B5">
              <w:rPr>
                <w:sz w:val="22"/>
                <w:szCs w:val="22"/>
              </w:rPr>
              <w:t>their</w:t>
            </w:r>
            <w:r w:rsidR="00A4460E">
              <w:rPr>
                <w:sz w:val="22"/>
                <w:szCs w:val="22"/>
              </w:rPr>
              <w:t xml:space="preserve"> living </w:t>
            </w:r>
            <w:r w:rsidR="00961D79">
              <w:rPr>
                <w:sz w:val="22"/>
                <w:szCs w:val="22"/>
              </w:rPr>
              <w:t>from smallholder farming</w:t>
            </w:r>
            <w:r w:rsidR="00910738">
              <w:rPr>
                <w:sz w:val="22"/>
                <w:szCs w:val="22"/>
              </w:rPr>
              <w:t xml:space="preserve"> or </w:t>
            </w:r>
            <w:r w:rsidR="003317E7">
              <w:rPr>
                <w:sz w:val="22"/>
                <w:szCs w:val="22"/>
              </w:rPr>
              <w:t>pastoralism</w:t>
            </w:r>
            <w:r w:rsidR="00961D79">
              <w:rPr>
                <w:sz w:val="22"/>
                <w:szCs w:val="22"/>
              </w:rPr>
              <w:t xml:space="preserve">, </w:t>
            </w:r>
            <w:r w:rsidR="00F36679">
              <w:rPr>
                <w:sz w:val="22"/>
                <w:szCs w:val="22"/>
              </w:rPr>
              <w:t>trees</w:t>
            </w:r>
            <w:r w:rsidR="00F36679">
              <w:rPr>
                <w:sz w:val="22"/>
                <w:szCs w:val="22"/>
              </w:rPr>
              <w:t xml:space="preserve"> </w:t>
            </w:r>
            <w:r w:rsidR="003317E7">
              <w:rPr>
                <w:sz w:val="22"/>
                <w:szCs w:val="22"/>
              </w:rPr>
              <w:t xml:space="preserve">are </w:t>
            </w:r>
            <w:r w:rsidR="00EC1335">
              <w:rPr>
                <w:sz w:val="22"/>
                <w:szCs w:val="22"/>
              </w:rPr>
              <w:t xml:space="preserve">used for much more than </w:t>
            </w:r>
            <w:r w:rsidR="00F36679">
              <w:rPr>
                <w:sz w:val="22"/>
                <w:szCs w:val="22"/>
              </w:rPr>
              <w:t xml:space="preserve">their </w:t>
            </w:r>
            <w:r w:rsidR="00EC1335">
              <w:rPr>
                <w:sz w:val="22"/>
                <w:szCs w:val="22"/>
              </w:rPr>
              <w:t xml:space="preserve">timber. </w:t>
            </w:r>
            <w:r w:rsidR="007C5522">
              <w:rPr>
                <w:sz w:val="22"/>
                <w:szCs w:val="22"/>
              </w:rPr>
              <w:t>They are h</w:t>
            </w:r>
            <w:r w:rsidR="00FE49D1">
              <w:rPr>
                <w:sz w:val="22"/>
                <w:szCs w:val="22"/>
              </w:rPr>
              <w:t xml:space="preserve">eavily </w:t>
            </w:r>
            <w:r w:rsidR="003317E7">
              <w:rPr>
                <w:sz w:val="22"/>
                <w:szCs w:val="22"/>
              </w:rPr>
              <w:t>relied upon</w:t>
            </w:r>
            <w:r w:rsidR="00910738">
              <w:rPr>
                <w:sz w:val="22"/>
                <w:szCs w:val="22"/>
              </w:rPr>
              <w:t xml:space="preserve"> for shade </w:t>
            </w:r>
            <w:r w:rsidR="00FE49D1">
              <w:rPr>
                <w:sz w:val="22"/>
                <w:szCs w:val="22"/>
              </w:rPr>
              <w:t xml:space="preserve">during </w:t>
            </w:r>
            <w:r w:rsidR="0086644C">
              <w:rPr>
                <w:sz w:val="22"/>
                <w:szCs w:val="22"/>
              </w:rPr>
              <w:t>cultivation</w:t>
            </w:r>
            <w:r w:rsidR="00FE49D1">
              <w:rPr>
                <w:sz w:val="22"/>
                <w:szCs w:val="22"/>
              </w:rPr>
              <w:t xml:space="preserve"> and for </w:t>
            </w:r>
            <w:r w:rsidR="007C5522">
              <w:rPr>
                <w:sz w:val="22"/>
                <w:szCs w:val="22"/>
              </w:rPr>
              <w:t xml:space="preserve">grazing </w:t>
            </w:r>
            <w:r w:rsidR="00EC1335">
              <w:rPr>
                <w:sz w:val="22"/>
                <w:szCs w:val="22"/>
              </w:rPr>
              <w:t>animals, as well as for</w:t>
            </w:r>
            <w:r w:rsidR="007C5522">
              <w:rPr>
                <w:sz w:val="22"/>
                <w:szCs w:val="22"/>
              </w:rPr>
              <w:t xml:space="preserve"> medicinal purposes and </w:t>
            </w:r>
            <w:r w:rsidR="00A37E57">
              <w:rPr>
                <w:sz w:val="22"/>
                <w:szCs w:val="22"/>
              </w:rPr>
              <w:t>charcoal, an important source of fuel</w:t>
            </w:r>
            <w:r w:rsidR="004B38E0">
              <w:rPr>
                <w:sz w:val="22"/>
                <w:szCs w:val="22"/>
              </w:rPr>
              <w:t xml:space="preserve">. </w:t>
            </w:r>
            <w:r w:rsidR="00901F6D">
              <w:rPr>
                <w:sz w:val="22"/>
                <w:szCs w:val="22"/>
              </w:rPr>
              <w:t xml:space="preserve">In addition to deforestation, </w:t>
            </w:r>
            <w:r w:rsidR="002A2997">
              <w:rPr>
                <w:sz w:val="22"/>
                <w:szCs w:val="22"/>
              </w:rPr>
              <w:t xml:space="preserve">excessive </w:t>
            </w:r>
            <w:r w:rsidR="00D97DC4">
              <w:rPr>
                <w:sz w:val="22"/>
                <w:szCs w:val="22"/>
              </w:rPr>
              <w:t>use of</w:t>
            </w:r>
            <w:r w:rsidR="009D67AF">
              <w:rPr>
                <w:sz w:val="22"/>
                <w:szCs w:val="22"/>
              </w:rPr>
              <w:t xml:space="preserve"> </w:t>
            </w:r>
            <w:r w:rsidR="0067124E">
              <w:rPr>
                <w:sz w:val="22"/>
                <w:szCs w:val="22"/>
              </w:rPr>
              <w:t xml:space="preserve">these </w:t>
            </w:r>
            <w:r w:rsidR="00544C7E">
              <w:rPr>
                <w:sz w:val="22"/>
                <w:szCs w:val="22"/>
              </w:rPr>
              <w:t>activities</w:t>
            </w:r>
            <w:r w:rsidR="000D3B7D">
              <w:rPr>
                <w:sz w:val="22"/>
                <w:szCs w:val="22"/>
              </w:rPr>
              <w:t xml:space="preserve"> such as </w:t>
            </w:r>
            <w:r w:rsidR="00B23E7C">
              <w:rPr>
                <w:sz w:val="22"/>
                <w:szCs w:val="22"/>
              </w:rPr>
              <w:t>charcoal harvesting and overgrazing threaten the health of forests</w:t>
            </w:r>
            <w:r w:rsidR="00894B97">
              <w:rPr>
                <w:sz w:val="22"/>
                <w:szCs w:val="22"/>
              </w:rPr>
              <w:t xml:space="preserve"> by contributing to </w:t>
            </w:r>
            <w:r w:rsidR="00074023">
              <w:rPr>
                <w:sz w:val="22"/>
                <w:szCs w:val="22"/>
              </w:rPr>
              <w:t>degradation</w:t>
            </w:r>
            <w:r w:rsidR="00C8356C">
              <w:rPr>
                <w:sz w:val="22"/>
                <w:szCs w:val="22"/>
              </w:rPr>
              <w:t>,</w:t>
            </w:r>
            <w:r w:rsidR="000F4C3E">
              <w:rPr>
                <w:sz w:val="22"/>
                <w:szCs w:val="22"/>
              </w:rPr>
              <w:t xml:space="preserve"> making </w:t>
            </w:r>
            <w:r w:rsidR="00977A9C">
              <w:rPr>
                <w:sz w:val="22"/>
                <w:szCs w:val="22"/>
              </w:rPr>
              <w:t xml:space="preserve">the </w:t>
            </w:r>
            <w:r w:rsidR="000F4C3E">
              <w:rPr>
                <w:sz w:val="22"/>
                <w:szCs w:val="22"/>
              </w:rPr>
              <w:t>monitor</w:t>
            </w:r>
            <w:r w:rsidR="00977A9C">
              <w:rPr>
                <w:sz w:val="22"/>
                <w:szCs w:val="22"/>
              </w:rPr>
              <w:t>ing of</w:t>
            </w:r>
            <w:r w:rsidR="000F4C3E">
              <w:rPr>
                <w:sz w:val="22"/>
                <w:szCs w:val="22"/>
              </w:rPr>
              <w:t xml:space="preserve"> </w:t>
            </w:r>
            <w:r w:rsidR="00EC0F07">
              <w:rPr>
                <w:sz w:val="22"/>
                <w:szCs w:val="22"/>
              </w:rPr>
              <w:t>such</w:t>
            </w:r>
            <w:r w:rsidR="00EC0F07">
              <w:rPr>
                <w:sz w:val="22"/>
                <w:szCs w:val="22"/>
              </w:rPr>
              <w:t xml:space="preserve"> </w:t>
            </w:r>
            <w:r w:rsidR="00AB3E73">
              <w:rPr>
                <w:sz w:val="22"/>
                <w:szCs w:val="22"/>
              </w:rPr>
              <w:t>changes</w:t>
            </w:r>
            <w:r w:rsidR="00B5677D">
              <w:rPr>
                <w:sz w:val="22"/>
                <w:szCs w:val="22"/>
              </w:rPr>
              <w:t xml:space="preserve"> </w:t>
            </w:r>
            <w:r w:rsidR="00977A9C">
              <w:rPr>
                <w:sz w:val="22"/>
                <w:szCs w:val="22"/>
              </w:rPr>
              <w:t xml:space="preserve">important for enabling </w:t>
            </w:r>
            <w:r w:rsidR="00AB3E73">
              <w:rPr>
                <w:sz w:val="22"/>
                <w:szCs w:val="22"/>
              </w:rPr>
              <w:t>sustainable resource management.</w:t>
            </w:r>
          </w:p>
          <w:p w14:paraId="4CA126A3" w14:textId="4523DA6A" w:rsidR="003D4086" w:rsidRPr="003D4086" w:rsidRDefault="003D4086" w:rsidP="00D214B1">
            <w:pPr>
              <w:pStyle w:val="Pa12"/>
              <w:spacing w:after="240"/>
              <w:rPr>
                <w:sz w:val="22"/>
                <w:szCs w:val="22"/>
              </w:rPr>
            </w:pPr>
            <w:r w:rsidRPr="003D4086">
              <w:rPr>
                <w:sz w:val="22"/>
                <w:szCs w:val="22"/>
              </w:rPr>
              <w:t>However</w:t>
            </w:r>
            <w:r w:rsidR="00D214B1">
              <w:rPr>
                <w:sz w:val="22"/>
                <w:szCs w:val="22"/>
              </w:rPr>
              <w:t>,</w:t>
            </w:r>
            <w:r w:rsidRPr="003D4086">
              <w:rPr>
                <w:sz w:val="22"/>
                <w:szCs w:val="22"/>
              </w:rPr>
              <w:t xml:space="preserve"> </w:t>
            </w:r>
            <w:r w:rsidR="00697600">
              <w:rPr>
                <w:sz w:val="22"/>
                <w:szCs w:val="22"/>
              </w:rPr>
              <w:t>forests in these</w:t>
            </w:r>
            <w:r w:rsidRPr="003D4086">
              <w:rPr>
                <w:sz w:val="22"/>
                <w:szCs w:val="22"/>
              </w:rPr>
              <w:t xml:space="preserve"> </w:t>
            </w:r>
            <w:r w:rsidR="00670632">
              <w:rPr>
                <w:sz w:val="22"/>
                <w:szCs w:val="22"/>
              </w:rPr>
              <w:t>dryland agricultu</w:t>
            </w:r>
            <w:r w:rsidR="002B6C49">
              <w:rPr>
                <w:sz w:val="22"/>
                <w:szCs w:val="22"/>
              </w:rPr>
              <w:t>re</w:t>
            </w:r>
            <w:r w:rsidR="00670632">
              <w:rPr>
                <w:sz w:val="22"/>
                <w:szCs w:val="22"/>
              </w:rPr>
              <w:t xml:space="preserve"> </w:t>
            </w:r>
            <w:r w:rsidRPr="003D4086">
              <w:rPr>
                <w:sz w:val="22"/>
                <w:szCs w:val="22"/>
              </w:rPr>
              <w:t xml:space="preserve">regions are </w:t>
            </w:r>
            <w:r w:rsidR="00A93BD7">
              <w:rPr>
                <w:sz w:val="22"/>
                <w:szCs w:val="22"/>
              </w:rPr>
              <w:t>often</w:t>
            </w:r>
            <w:r w:rsidR="00A93BD7">
              <w:rPr>
                <w:sz w:val="22"/>
                <w:szCs w:val="22"/>
              </w:rPr>
              <w:t xml:space="preserve"> </w:t>
            </w:r>
            <w:r w:rsidRPr="003D4086">
              <w:rPr>
                <w:sz w:val="22"/>
                <w:szCs w:val="22"/>
              </w:rPr>
              <w:t xml:space="preserve">sparse and fragmented, characterized by a mix of </w:t>
            </w:r>
            <w:r w:rsidR="009E5019">
              <w:rPr>
                <w:sz w:val="22"/>
                <w:szCs w:val="22"/>
              </w:rPr>
              <w:t xml:space="preserve">dry </w:t>
            </w:r>
            <w:r w:rsidRPr="003D4086">
              <w:rPr>
                <w:sz w:val="22"/>
                <w:szCs w:val="22"/>
              </w:rPr>
              <w:t>deciduous</w:t>
            </w:r>
            <w:r w:rsidR="00C7573B">
              <w:rPr>
                <w:sz w:val="22"/>
                <w:szCs w:val="22"/>
              </w:rPr>
              <w:t xml:space="preserve"> forest patches</w:t>
            </w:r>
            <w:r w:rsidRPr="003D4086">
              <w:rPr>
                <w:sz w:val="22"/>
                <w:szCs w:val="22"/>
              </w:rPr>
              <w:t xml:space="preserve"> </w:t>
            </w:r>
            <w:r w:rsidR="00452C79">
              <w:rPr>
                <w:sz w:val="22"/>
                <w:szCs w:val="22"/>
              </w:rPr>
              <w:t>and</w:t>
            </w:r>
            <w:r w:rsidR="00452C79" w:rsidRPr="003D4086">
              <w:rPr>
                <w:sz w:val="22"/>
                <w:szCs w:val="22"/>
              </w:rPr>
              <w:t xml:space="preserve"> </w:t>
            </w:r>
            <w:r w:rsidRPr="003D4086">
              <w:rPr>
                <w:sz w:val="22"/>
                <w:szCs w:val="22"/>
              </w:rPr>
              <w:t>savannah woodland</w:t>
            </w:r>
            <w:r w:rsidR="00E35F76">
              <w:rPr>
                <w:sz w:val="22"/>
                <w:szCs w:val="22"/>
              </w:rPr>
              <w:t xml:space="preserve"> tree stand</w:t>
            </w:r>
            <w:r w:rsidRPr="003D4086">
              <w:rPr>
                <w:sz w:val="22"/>
                <w:szCs w:val="22"/>
              </w:rPr>
              <w:t>s</w:t>
            </w:r>
            <w:r w:rsidR="00DA664C">
              <w:rPr>
                <w:sz w:val="22"/>
                <w:szCs w:val="22"/>
              </w:rPr>
              <w:t>,</w:t>
            </w:r>
            <w:r w:rsidRPr="003D4086">
              <w:rPr>
                <w:sz w:val="22"/>
                <w:szCs w:val="22"/>
              </w:rPr>
              <w:t xml:space="preserve"> </w:t>
            </w:r>
            <w:r w:rsidR="00E35F76">
              <w:rPr>
                <w:sz w:val="22"/>
                <w:szCs w:val="22"/>
              </w:rPr>
              <w:t>as well as</w:t>
            </w:r>
            <w:r w:rsidR="00E35F76" w:rsidRPr="003D4086">
              <w:rPr>
                <w:sz w:val="22"/>
                <w:szCs w:val="22"/>
              </w:rPr>
              <w:t xml:space="preserve"> </w:t>
            </w:r>
            <w:r w:rsidR="002A64B4">
              <w:rPr>
                <w:sz w:val="22"/>
                <w:szCs w:val="22"/>
              </w:rPr>
              <w:t>individual</w:t>
            </w:r>
            <w:r w:rsidR="002A64B4">
              <w:rPr>
                <w:sz w:val="22"/>
                <w:szCs w:val="22"/>
              </w:rPr>
              <w:t xml:space="preserve"> </w:t>
            </w:r>
            <w:r w:rsidRPr="003D4086">
              <w:rPr>
                <w:sz w:val="22"/>
                <w:szCs w:val="22"/>
              </w:rPr>
              <w:t>trees within agricultural fields</w:t>
            </w:r>
            <w:r w:rsidR="00814699">
              <w:rPr>
                <w:sz w:val="22"/>
                <w:szCs w:val="22"/>
              </w:rPr>
              <w:t>.</w:t>
            </w:r>
            <w:r w:rsidR="00FF278A">
              <w:rPr>
                <w:sz w:val="22"/>
                <w:szCs w:val="22"/>
              </w:rPr>
              <w:t xml:space="preserve"> </w:t>
            </w:r>
            <w:r w:rsidRPr="003D4086">
              <w:rPr>
                <w:sz w:val="22"/>
                <w:szCs w:val="22"/>
              </w:rPr>
              <w:t xml:space="preserve">These </w:t>
            </w:r>
            <w:r w:rsidR="00DB0B75">
              <w:rPr>
                <w:sz w:val="22"/>
                <w:szCs w:val="22"/>
              </w:rPr>
              <w:t>distinct</w:t>
            </w:r>
            <w:r w:rsidR="00DB0B75">
              <w:rPr>
                <w:sz w:val="22"/>
                <w:szCs w:val="22"/>
              </w:rPr>
              <w:t xml:space="preserve"> </w:t>
            </w:r>
            <w:r w:rsidR="00313B96">
              <w:rPr>
                <w:sz w:val="22"/>
                <w:szCs w:val="22"/>
              </w:rPr>
              <w:t>landscapes</w:t>
            </w:r>
            <w:r w:rsidRPr="003D4086">
              <w:rPr>
                <w:sz w:val="22"/>
                <w:szCs w:val="22"/>
              </w:rPr>
              <w:t xml:space="preserve"> can make it difficult to adequately map and monitor forest</w:t>
            </w:r>
            <w:r w:rsidR="00313B96">
              <w:rPr>
                <w:sz w:val="22"/>
                <w:szCs w:val="22"/>
              </w:rPr>
              <w:t xml:space="preserve">s </w:t>
            </w:r>
            <w:r w:rsidRPr="003D4086">
              <w:rPr>
                <w:sz w:val="22"/>
                <w:szCs w:val="22"/>
              </w:rPr>
              <w:t xml:space="preserve">with standard remote sensing methods and moderate to coarse resolution </w:t>
            </w:r>
            <w:r w:rsidR="00B34FCD">
              <w:rPr>
                <w:sz w:val="22"/>
                <w:szCs w:val="22"/>
              </w:rPr>
              <w:t xml:space="preserve">satellite </w:t>
            </w:r>
            <w:r w:rsidRPr="003D4086">
              <w:rPr>
                <w:sz w:val="22"/>
                <w:szCs w:val="22"/>
              </w:rPr>
              <w:t xml:space="preserve">data. </w:t>
            </w:r>
            <w:r w:rsidR="0061022C">
              <w:rPr>
                <w:sz w:val="22"/>
                <w:szCs w:val="22"/>
              </w:rPr>
              <w:t>Conversely</w:t>
            </w:r>
            <w:r w:rsidRPr="003D4086">
              <w:rPr>
                <w:sz w:val="22"/>
                <w:szCs w:val="22"/>
              </w:rPr>
              <w:t xml:space="preserve">, </w:t>
            </w:r>
            <w:r w:rsidR="00624E3F">
              <w:rPr>
                <w:sz w:val="22"/>
                <w:szCs w:val="22"/>
              </w:rPr>
              <w:t>Very High Resolution (</w:t>
            </w:r>
            <w:r w:rsidRPr="003D4086">
              <w:rPr>
                <w:sz w:val="22"/>
                <w:szCs w:val="22"/>
              </w:rPr>
              <w:t>VHR</w:t>
            </w:r>
            <w:r w:rsidR="00624E3F">
              <w:rPr>
                <w:sz w:val="22"/>
                <w:szCs w:val="22"/>
              </w:rPr>
              <w:t>)</w:t>
            </w:r>
            <w:r w:rsidRPr="003D4086">
              <w:rPr>
                <w:sz w:val="22"/>
                <w:szCs w:val="22"/>
              </w:rPr>
              <w:t xml:space="preserve"> data </w:t>
            </w:r>
            <w:r w:rsidR="009C585F">
              <w:rPr>
                <w:sz w:val="22"/>
                <w:szCs w:val="22"/>
              </w:rPr>
              <w:t xml:space="preserve">such as Maxar’s WorldView </w:t>
            </w:r>
            <w:r w:rsidR="001940CF">
              <w:rPr>
                <w:sz w:val="22"/>
                <w:szCs w:val="22"/>
              </w:rPr>
              <w:t xml:space="preserve">(WV) </w:t>
            </w:r>
            <w:r w:rsidR="00624E3F" w:rsidRPr="002F7EC8">
              <w:rPr>
                <w:sz w:val="22"/>
                <w:szCs w:val="22"/>
              </w:rPr>
              <w:t xml:space="preserve">presents </w:t>
            </w:r>
            <w:r w:rsidR="006132D1" w:rsidRPr="002F7EC8">
              <w:rPr>
                <w:sz w:val="22"/>
                <w:szCs w:val="22"/>
              </w:rPr>
              <w:t>its own</w:t>
            </w:r>
            <w:r w:rsidR="00624E3F" w:rsidRPr="002F7EC8">
              <w:rPr>
                <w:sz w:val="22"/>
                <w:szCs w:val="22"/>
              </w:rPr>
              <w:t xml:space="preserve"> challenges in</w:t>
            </w:r>
            <w:r w:rsidR="00624E3F">
              <w:rPr>
                <w:sz w:val="22"/>
                <w:szCs w:val="22"/>
              </w:rPr>
              <w:t xml:space="preserve"> the context of</w:t>
            </w:r>
            <w:r w:rsidRPr="003D4086">
              <w:rPr>
                <w:sz w:val="22"/>
                <w:szCs w:val="22"/>
              </w:rPr>
              <w:t xml:space="preserve"> land cover/land use change analyses due to their </w:t>
            </w:r>
            <w:r w:rsidR="00B63501">
              <w:rPr>
                <w:sz w:val="22"/>
                <w:szCs w:val="22"/>
              </w:rPr>
              <w:t>sporadic</w:t>
            </w:r>
            <w:r w:rsidRPr="003D4086">
              <w:rPr>
                <w:sz w:val="22"/>
                <w:szCs w:val="22"/>
              </w:rPr>
              <w:t xml:space="preserve"> coverage throughout space and time</w:t>
            </w:r>
            <w:r w:rsidR="00661BC6">
              <w:rPr>
                <w:sz w:val="22"/>
                <w:szCs w:val="22"/>
              </w:rPr>
              <w:t>,</w:t>
            </w:r>
            <w:r w:rsidR="003839DA">
              <w:rPr>
                <w:sz w:val="22"/>
                <w:szCs w:val="22"/>
              </w:rPr>
              <w:t xml:space="preserve"> and lack of </w:t>
            </w:r>
            <w:r w:rsidR="004C4881">
              <w:rPr>
                <w:sz w:val="22"/>
                <w:szCs w:val="22"/>
              </w:rPr>
              <w:t>radiometric consistency between observations</w:t>
            </w:r>
            <w:r w:rsidRPr="003D4086">
              <w:rPr>
                <w:sz w:val="22"/>
                <w:szCs w:val="22"/>
              </w:rPr>
              <w:t xml:space="preserve">. </w:t>
            </w:r>
          </w:p>
          <w:p w14:paraId="69B04572" w14:textId="77E90260" w:rsidR="001564A4" w:rsidRPr="0050053A" w:rsidRDefault="009C585F" w:rsidP="00D214B1">
            <w:pPr>
              <w:pStyle w:val="Pa12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address these challenges,</w:t>
            </w:r>
            <w:r w:rsidR="003D4086" w:rsidRPr="003D4086">
              <w:rPr>
                <w:sz w:val="22"/>
                <w:szCs w:val="22"/>
              </w:rPr>
              <w:t xml:space="preserve"> we </w:t>
            </w:r>
            <w:r>
              <w:rPr>
                <w:sz w:val="22"/>
                <w:szCs w:val="22"/>
              </w:rPr>
              <w:t>developed</w:t>
            </w:r>
            <w:r w:rsidR="003D4086" w:rsidRPr="003D4086">
              <w:rPr>
                <w:sz w:val="22"/>
                <w:szCs w:val="22"/>
              </w:rPr>
              <w:t xml:space="preserve"> an object-based </w:t>
            </w:r>
            <w:r w:rsidR="003839DA">
              <w:rPr>
                <w:sz w:val="22"/>
                <w:szCs w:val="22"/>
              </w:rPr>
              <w:t xml:space="preserve">deep learning </w:t>
            </w:r>
            <w:r w:rsidR="003D4086" w:rsidRPr="003D4086">
              <w:rPr>
                <w:sz w:val="22"/>
                <w:szCs w:val="22"/>
              </w:rPr>
              <w:t xml:space="preserve">approach for mapping and monitoring </w:t>
            </w:r>
            <w:r w:rsidR="008C19F6">
              <w:rPr>
                <w:sz w:val="22"/>
                <w:szCs w:val="22"/>
              </w:rPr>
              <w:t xml:space="preserve">changes in </w:t>
            </w:r>
            <w:r w:rsidR="003D4086" w:rsidRPr="003D4086">
              <w:rPr>
                <w:sz w:val="22"/>
                <w:szCs w:val="22"/>
              </w:rPr>
              <w:t>land use</w:t>
            </w:r>
            <w:r w:rsidR="00977B26">
              <w:rPr>
                <w:sz w:val="22"/>
                <w:szCs w:val="22"/>
              </w:rPr>
              <w:t xml:space="preserve">. We </w:t>
            </w:r>
            <w:r w:rsidR="008F4286">
              <w:rPr>
                <w:sz w:val="22"/>
                <w:szCs w:val="22"/>
              </w:rPr>
              <w:t xml:space="preserve">identify the </w:t>
            </w:r>
            <w:r w:rsidR="003D4086" w:rsidRPr="003D4086">
              <w:rPr>
                <w:sz w:val="22"/>
                <w:szCs w:val="22"/>
              </w:rPr>
              <w:t>conversion of forestry to agroforestry, agriculture, urban</w:t>
            </w:r>
            <w:r w:rsidR="00BB3E42">
              <w:rPr>
                <w:sz w:val="22"/>
                <w:szCs w:val="22"/>
              </w:rPr>
              <w:t xml:space="preserve"> area</w:t>
            </w:r>
            <w:r w:rsidR="003D4086" w:rsidRPr="003D4086">
              <w:rPr>
                <w:sz w:val="22"/>
                <w:szCs w:val="22"/>
              </w:rPr>
              <w:t>, and degraded forest</w:t>
            </w:r>
            <w:r w:rsidR="00FF7013">
              <w:rPr>
                <w:sz w:val="22"/>
                <w:szCs w:val="22"/>
              </w:rPr>
              <w:t>s</w:t>
            </w:r>
            <w:r w:rsidR="003D4086" w:rsidRPr="003D4086">
              <w:rPr>
                <w:sz w:val="22"/>
                <w:szCs w:val="22"/>
              </w:rPr>
              <w:t xml:space="preserve"> using a </w:t>
            </w:r>
            <w:r w:rsidR="00B507C1">
              <w:rPr>
                <w:sz w:val="22"/>
                <w:szCs w:val="22"/>
              </w:rPr>
              <w:t xml:space="preserve">data-driven </w:t>
            </w:r>
            <w:r w:rsidR="003D4086" w:rsidRPr="003D4086">
              <w:rPr>
                <w:sz w:val="22"/>
                <w:szCs w:val="22"/>
              </w:rPr>
              <w:t xml:space="preserve">1D </w:t>
            </w:r>
            <w:r w:rsidR="001940CF">
              <w:rPr>
                <w:sz w:val="22"/>
                <w:szCs w:val="22"/>
              </w:rPr>
              <w:t>Convolutional Neural Network (</w:t>
            </w:r>
            <w:r w:rsidR="003D4086" w:rsidRPr="003D4086">
              <w:rPr>
                <w:sz w:val="22"/>
                <w:szCs w:val="22"/>
              </w:rPr>
              <w:t>CNN</w:t>
            </w:r>
            <w:r w:rsidR="001940CF">
              <w:rPr>
                <w:sz w:val="22"/>
                <w:szCs w:val="22"/>
              </w:rPr>
              <w:t>)</w:t>
            </w:r>
            <w:r w:rsidR="003D4086" w:rsidRPr="003D4086">
              <w:rPr>
                <w:sz w:val="22"/>
                <w:szCs w:val="22"/>
              </w:rPr>
              <w:t xml:space="preserve"> </w:t>
            </w:r>
            <w:r w:rsidR="006041ED">
              <w:rPr>
                <w:sz w:val="22"/>
                <w:szCs w:val="22"/>
              </w:rPr>
              <w:t xml:space="preserve">model, </w:t>
            </w:r>
            <w:r w:rsidR="006B159C">
              <w:rPr>
                <w:sz w:val="22"/>
                <w:szCs w:val="22"/>
              </w:rPr>
              <w:t>fuelled</w:t>
            </w:r>
            <w:r w:rsidR="001D026F" w:rsidRPr="003D4086">
              <w:rPr>
                <w:sz w:val="22"/>
                <w:szCs w:val="22"/>
              </w:rPr>
              <w:t xml:space="preserve"> </w:t>
            </w:r>
            <w:r w:rsidR="001D026F">
              <w:rPr>
                <w:sz w:val="22"/>
                <w:szCs w:val="22"/>
              </w:rPr>
              <w:t>by a</w:t>
            </w:r>
            <w:r w:rsidR="003D4086" w:rsidRPr="003D4086">
              <w:rPr>
                <w:sz w:val="22"/>
                <w:szCs w:val="22"/>
              </w:rPr>
              <w:t xml:space="preserve"> combination of VHR M</w:t>
            </w:r>
            <w:r w:rsidR="001940CF">
              <w:rPr>
                <w:sz w:val="22"/>
                <w:szCs w:val="22"/>
              </w:rPr>
              <w:t>ulti-spectral</w:t>
            </w:r>
            <w:r w:rsidR="003D4086" w:rsidRPr="003D4086">
              <w:rPr>
                <w:sz w:val="22"/>
                <w:szCs w:val="22"/>
              </w:rPr>
              <w:t xml:space="preserve"> data from WV and SAR</w:t>
            </w:r>
            <w:r w:rsidR="009F37E8">
              <w:rPr>
                <w:sz w:val="22"/>
                <w:szCs w:val="22"/>
              </w:rPr>
              <w:t xml:space="preserve"> time-series</w:t>
            </w:r>
            <w:r w:rsidR="003D4086" w:rsidRPr="003D4086">
              <w:rPr>
                <w:sz w:val="22"/>
                <w:szCs w:val="22"/>
              </w:rPr>
              <w:t xml:space="preserve"> from Sentinel-1.</w:t>
            </w:r>
            <w:r w:rsidR="009F37E8">
              <w:rPr>
                <w:sz w:val="22"/>
                <w:szCs w:val="22"/>
              </w:rPr>
              <w:t xml:space="preserve"> </w:t>
            </w:r>
            <w:r w:rsidR="00585E19">
              <w:rPr>
                <w:sz w:val="22"/>
                <w:szCs w:val="22"/>
              </w:rPr>
              <w:t xml:space="preserve">A </w:t>
            </w:r>
            <w:r w:rsidR="00524039">
              <w:rPr>
                <w:sz w:val="22"/>
                <w:szCs w:val="22"/>
              </w:rPr>
              <w:t>domain</w:t>
            </w:r>
            <w:r w:rsidR="0055794E">
              <w:rPr>
                <w:sz w:val="22"/>
                <w:szCs w:val="22"/>
              </w:rPr>
              <w:t>-</w:t>
            </w:r>
            <w:r w:rsidR="00524039">
              <w:rPr>
                <w:sz w:val="22"/>
                <w:szCs w:val="22"/>
              </w:rPr>
              <w:t>agnostic</w:t>
            </w:r>
            <w:r w:rsidR="00585E19">
              <w:rPr>
                <w:sz w:val="22"/>
                <w:szCs w:val="22"/>
              </w:rPr>
              <w:t xml:space="preserve"> data fusion </w:t>
            </w:r>
            <w:r w:rsidR="001B3F87">
              <w:rPr>
                <w:sz w:val="22"/>
                <w:szCs w:val="22"/>
              </w:rPr>
              <w:t>strategy</w:t>
            </w:r>
            <w:r w:rsidR="00585E19">
              <w:rPr>
                <w:sz w:val="22"/>
                <w:szCs w:val="22"/>
              </w:rPr>
              <w:t xml:space="preserve"> is used to combine </w:t>
            </w:r>
            <w:r w:rsidR="00E70F0D">
              <w:rPr>
                <w:sz w:val="22"/>
                <w:szCs w:val="22"/>
              </w:rPr>
              <w:t xml:space="preserve">these datasets at a variety of </w:t>
            </w:r>
            <w:r w:rsidR="003F641E">
              <w:rPr>
                <w:sz w:val="22"/>
                <w:szCs w:val="22"/>
              </w:rPr>
              <w:t>spatial and temporal scales</w:t>
            </w:r>
            <w:r w:rsidR="0036495D">
              <w:rPr>
                <w:sz w:val="22"/>
                <w:szCs w:val="22"/>
              </w:rPr>
              <w:t xml:space="preserve"> for time series monitoring</w:t>
            </w:r>
            <w:r w:rsidR="003F641E">
              <w:rPr>
                <w:sz w:val="22"/>
                <w:szCs w:val="22"/>
              </w:rPr>
              <w:t xml:space="preserve">. </w:t>
            </w:r>
            <w:r w:rsidR="00D64A6B">
              <w:rPr>
                <w:sz w:val="22"/>
                <w:szCs w:val="22"/>
              </w:rPr>
              <w:t>Additional data-driven and morphological methods are used to</w:t>
            </w:r>
            <w:r w:rsidR="007A50FA">
              <w:rPr>
                <w:sz w:val="22"/>
                <w:szCs w:val="22"/>
              </w:rPr>
              <w:t xml:space="preserve"> individually</w:t>
            </w:r>
            <w:r w:rsidR="00D64A6B">
              <w:rPr>
                <w:sz w:val="22"/>
                <w:szCs w:val="22"/>
              </w:rPr>
              <w:t xml:space="preserve"> </w:t>
            </w:r>
            <w:r w:rsidR="009144DA">
              <w:rPr>
                <w:sz w:val="22"/>
                <w:szCs w:val="22"/>
              </w:rPr>
              <w:t xml:space="preserve">characterize agroforestry </w:t>
            </w:r>
            <w:r w:rsidR="00C635E7">
              <w:rPr>
                <w:sz w:val="22"/>
                <w:szCs w:val="22"/>
              </w:rPr>
              <w:t>objects</w:t>
            </w:r>
            <w:r w:rsidR="00A77FFA">
              <w:rPr>
                <w:sz w:val="22"/>
                <w:szCs w:val="22"/>
              </w:rPr>
              <w:t xml:space="preserve">. </w:t>
            </w:r>
            <w:r w:rsidR="002E7072">
              <w:rPr>
                <w:sz w:val="22"/>
                <w:szCs w:val="22"/>
              </w:rPr>
              <w:t>Independent validation</w:t>
            </w:r>
            <w:r w:rsidR="003D4086" w:rsidRPr="003D4086">
              <w:rPr>
                <w:sz w:val="22"/>
                <w:szCs w:val="22"/>
              </w:rPr>
              <w:t xml:space="preserve"> on</w:t>
            </w:r>
            <w:r w:rsidR="009F37E8">
              <w:rPr>
                <w:sz w:val="22"/>
                <w:szCs w:val="22"/>
              </w:rPr>
              <w:t xml:space="preserve"> the</w:t>
            </w:r>
            <w:r w:rsidR="003D4086" w:rsidRPr="003D4086">
              <w:rPr>
                <w:sz w:val="22"/>
                <w:szCs w:val="22"/>
              </w:rPr>
              <w:t xml:space="preserve"> initial model results</w:t>
            </w:r>
            <w:r w:rsidR="00974194">
              <w:rPr>
                <w:sz w:val="22"/>
                <w:szCs w:val="22"/>
              </w:rPr>
              <w:t xml:space="preserve">, substantiated </w:t>
            </w:r>
            <w:r w:rsidR="005640F0">
              <w:rPr>
                <w:sz w:val="22"/>
                <w:szCs w:val="22"/>
              </w:rPr>
              <w:t>by</w:t>
            </w:r>
            <w:r w:rsidR="00974194">
              <w:rPr>
                <w:sz w:val="22"/>
                <w:szCs w:val="22"/>
              </w:rPr>
              <w:t xml:space="preserve"> in-situ observations</w:t>
            </w:r>
            <w:r w:rsidR="00BE2671">
              <w:rPr>
                <w:sz w:val="22"/>
                <w:szCs w:val="22"/>
              </w:rPr>
              <w:t xml:space="preserve"> collected on a recent field campaign to Senegal,</w:t>
            </w:r>
            <w:r w:rsidR="003D4086" w:rsidRPr="003D4086">
              <w:rPr>
                <w:sz w:val="22"/>
                <w:szCs w:val="22"/>
              </w:rPr>
              <w:t xml:space="preserve"> </w:t>
            </w:r>
            <w:r w:rsidR="00993B39">
              <w:rPr>
                <w:sz w:val="22"/>
                <w:szCs w:val="22"/>
              </w:rPr>
              <w:t>reveals</w:t>
            </w:r>
            <w:r w:rsidR="001E048B">
              <w:rPr>
                <w:sz w:val="22"/>
                <w:szCs w:val="22"/>
              </w:rPr>
              <w:t xml:space="preserve"> </w:t>
            </w:r>
            <w:r w:rsidR="003D4086" w:rsidRPr="003D4086">
              <w:rPr>
                <w:sz w:val="22"/>
                <w:szCs w:val="22"/>
              </w:rPr>
              <w:t xml:space="preserve">an overall classification accuracy </w:t>
            </w:r>
            <w:r w:rsidR="005C0988">
              <w:rPr>
                <w:sz w:val="22"/>
                <w:szCs w:val="22"/>
              </w:rPr>
              <w:t>greater than</w:t>
            </w:r>
            <w:r w:rsidR="003D4086" w:rsidRPr="003D4086">
              <w:rPr>
                <w:sz w:val="22"/>
                <w:szCs w:val="22"/>
              </w:rPr>
              <w:t xml:space="preserve"> 75%. </w:t>
            </w:r>
            <w:r w:rsidR="00A82358">
              <w:rPr>
                <w:sz w:val="22"/>
                <w:szCs w:val="22"/>
              </w:rPr>
              <w:t>The science output from this model includes a georeferenced temporal land use database that can be used for change detection in forests and subsequent resource management and conservation efforts.</w:t>
            </w:r>
          </w:p>
          <w:p w14:paraId="2A651708" w14:textId="77777777" w:rsidR="001564A4" w:rsidRPr="0050053A" w:rsidRDefault="001564A4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>
            <w:pPr>
              <w:pStyle w:val="Default"/>
            </w:pPr>
          </w:p>
          <w:p w14:paraId="34BF0A0F" w14:textId="77777777" w:rsidR="001564A4" w:rsidRPr="003E35F0" w:rsidRDefault="001564A4">
            <w:pPr>
              <w:pStyle w:val="Default"/>
            </w:pPr>
          </w:p>
          <w:p w14:paraId="1FF1A88F" w14:textId="77777777" w:rsidR="001564A4" w:rsidRPr="0050053A" w:rsidRDefault="001564A4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203A391" w14:textId="77777777" w:rsidR="00661BC6" w:rsidRDefault="00661BC6" w:rsidP="001F0AC4">
      <w:pPr>
        <w:pStyle w:val="Pa12"/>
        <w:rPr>
          <w:rStyle w:val="A4"/>
          <w:i/>
          <w:iCs/>
        </w:rPr>
      </w:pP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4023"/>
    <w:rsid w:val="000B5DA4"/>
    <w:rsid w:val="000D3B7D"/>
    <w:rsid w:val="000F4C3E"/>
    <w:rsid w:val="00123F47"/>
    <w:rsid w:val="001564A4"/>
    <w:rsid w:val="001628DC"/>
    <w:rsid w:val="00173A32"/>
    <w:rsid w:val="00180AF2"/>
    <w:rsid w:val="001813CB"/>
    <w:rsid w:val="001940CF"/>
    <w:rsid w:val="001A2B8B"/>
    <w:rsid w:val="001B3F87"/>
    <w:rsid w:val="001D026F"/>
    <w:rsid w:val="001D6552"/>
    <w:rsid w:val="001E048B"/>
    <w:rsid w:val="001F0AC4"/>
    <w:rsid w:val="00247341"/>
    <w:rsid w:val="00254EB8"/>
    <w:rsid w:val="002816C1"/>
    <w:rsid w:val="00297876"/>
    <w:rsid w:val="002A08AA"/>
    <w:rsid w:val="002A2997"/>
    <w:rsid w:val="002A64B4"/>
    <w:rsid w:val="002B6C49"/>
    <w:rsid w:val="002B6D6D"/>
    <w:rsid w:val="002D27EF"/>
    <w:rsid w:val="002E412D"/>
    <w:rsid w:val="002E7072"/>
    <w:rsid w:val="002F7EC8"/>
    <w:rsid w:val="00303D52"/>
    <w:rsid w:val="00313B96"/>
    <w:rsid w:val="003317E7"/>
    <w:rsid w:val="00333DCE"/>
    <w:rsid w:val="00337CEC"/>
    <w:rsid w:val="003443B7"/>
    <w:rsid w:val="0036495D"/>
    <w:rsid w:val="003839DA"/>
    <w:rsid w:val="003850C1"/>
    <w:rsid w:val="003C70F8"/>
    <w:rsid w:val="003D4086"/>
    <w:rsid w:val="003E2FAC"/>
    <w:rsid w:val="003F641E"/>
    <w:rsid w:val="004315F0"/>
    <w:rsid w:val="00452C79"/>
    <w:rsid w:val="004A6D98"/>
    <w:rsid w:val="004B38E0"/>
    <w:rsid w:val="004C09B2"/>
    <w:rsid w:val="004C115D"/>
    <w:rsid w:val="004C4881"/>
    <w:rsid w:val="0051574E"/>
    <w:rsid w:val="0051675B"/>
    <w:rsid w:val="00524039"/>
    <w:rsid w:val="00530E50"/>
    <w:rsid w:val="00531BD4"/>
    <w:rsid w:val="00544C7E"/>
    <w:rsid w:val="0055794E"/>
    <w:rsid w:val="005606E0"/>
    <w:rsid w:val="005640F0"/>
    <w:rsid w:val="00567677"/>
    <w:rsid w:val="00585E19"/>
    <w:rsid w:val="00593173"/>
    <w:rsid w:val="005934E1"/>
    <w:rsid w:val="005C0988"/>
    <w:rsid w:val="006041ED"/>
    <w:rsid w:val="00606590"/>
    <w:rsid w:val="0061022C"/>
    <w:rsid w:val="006132D1"/>
    <w:rsid w:val="00623391"/>
    <w:rsid w:val="00624E3F"/>
    <w:rsid w:val="00647B09"/>
    <w:rsid w:val="00652100"/>
    <w:rsid w:val="0065597C"/>
    <w:rsid w:val="00661BC6"/>
    <w:rsid w:val="00666A02"/>
    <w:rsid w:val="00670632"/>
    <w:rsid w:val="0067124E"/>
    <w:rsid w:val="00676558"/>
    <w:rsid w:val="00697600"/>
    <w:rsid w:val="006A7016"/>
    <w:rsid w:val="006B159C"/>
    <w:rsid w:val="006B725E"/>
    <w:rsid w:val="006C1F7C"/>
    <w:rsid w:val="006F2A15"/>
    <w:rsid w:val="00703EB1"/>
    <w:rsid w:val="0070473C"/>
    <w:rsid w:val="00706DCD"/>
    <w:rsid w:val="00717601"/>
    <w:rsid w:val="00733CF1"/>
    <w:rsid w:val="00753F15"/>
    <w:rsid w:val="00767906"/>
    <w:rsid w:val="0079121F"/>
    <w:rsid w:val="0079407A"/>
    <w:rsid w:val="007A42E1"/>
    <w:rsid w:val="007A50FA"/>
    <w:rsid w:val="007C5522"/>
    <w:rsid w:val="00814699"/>
    <w:rsid w:val="00840492"/>
    <w:rsid w:val="008433F3"/>
    <w:rsid w:val="00852AD4"/>
    <w:rsid w:val="00855164"/>
    <w:rsid w:val="00861377"/>
    <w:rsid w:val="0086644C"/>
    <w:rsid w:val="00877C48"/>
    <w:rsid w:val="008803FA"/>
    <w:rsid w:val="00890F27"/>
    <w:rsid w:val="00894B97"/>
    <w:rsid w:val="008B7D20"/>
    <w:rsid w:val="008C19F6"/>
    <w:rsid w:val="008F4286"/>
    <w:rsid w:val="00901F6D"/>
    <w:rsid w:val="00910738"/>
    <w:rsid w:val="009144DA"/>
    <w:rsid w:val="00961D79"/>
    <w:rsid w:val="00974194"/>
    <w:rsid w:val="00977A9C"/>
    <w:rsid w:val="00977B26"/>
    <w:rsid w:val="00986FD0"/>
    <w:rsid w:val="00993B39"/>
    <w:rsid w:val="009A696C"/>
    <w:rsid w:val="009C3718"/>
    <w:rsid w:val="009C585F"/>
    <w:rsid w:val="009D67AF"/>
    <w:rsid w:val="009E5019"/>
    <w:rsid w:val="009F0325"/>
    <w:rsid w:val="009F37E8"/>
    <w:rsid w:val="00A256B0"/>
    <w:rsid w:val="00A35ADE"/>
    <w:rsid w:val="00A37E57"/>
    <w:rsid w:val="00A4460E"/>
    <w:rsid w:val="00A77FFA"/>
    <w:rsid w:val="00A82358"/>
    <w:rsid w:val="00A93BD7"/>
    <w:rsid w:val="00AB3E73"/>
    <w:rsid w:val="00AC3CBA"/>
    <w:rsid w:val="00AC423F"/>
    <w:rsid w:val="00AC5561"/>
    <w:rsid w:val="00AE1AD1"/>
    <w:rsid w:val="00AF2E14"/>
    <w:rsid w:val="00B12E32"/>
    <w:rsid w:val="00B17698"/>
    <w:rsid w:val="00B23E7C"/>
    <w:rsid w:val="00B34FCD"/>
    <w:rsid w:val="00B36CA5"/>
    <w:rsid w:val="00B36E11"/>
    <w:rsid w:val="00B507C1"/>
    <w:rsid w:val="00B5677D"/>
    <w:rsid w:val="00B63501"/>
    <w:rsid w:val="00B73178"/>
    <w:rsid w:val="00B83C5B"/>
    <w:rsid w:val="00BB3E42"/>
    <w:rsid w:val="00BB7377"/>
    <w:rsid w:val="00BD2598"/>
    <w:rsid w:val="00BE2671"/>
    <w:rsid w:val="00BF2BE1"/>
    <w:rsid w:val="00BF76FB"/>
    <w:rsid w:val="00C607F0"/>
    <w:rsid w:val="00C635E7"/>
    <w:rsid w:val="00C63CFD"/>
    <w:rsid w:val="00C6637A"/>
    <w:rsid w:val="00C7573B"/>
    <w:rsid w:val="00C8356C"/>
    <w:rsid w:val="00C963C3"/>
    <w:rsid w:val="00CD4CD7"/>
    <w:rsid w:val="00CD675F"/>
    <w:rsid w:val="00CF7FFC"/>
    <w:rsid w:val="00D168D8"/>
    <w:rsid w:val="00D214B1"/>
    <w:rsid w:val="00D3288B"/>
    <w:rsid w:val="00D46A20"/>
    <w:rsid w:val="00D520C4"/>
    <w:rsid w:val="00D64A6B"/>
    <w:rsid w:val="00D65532"/>
    <w:rsid w:val="00D70176"/>
    <w:rsid w:val="00D8696E"/>
    <w:rsid w:val="00D97DC4"/>
    <w:rsid w:val="00DA664C"/>
    <w:rsid w:val="00DB0B75"/>
    <w:rsid w:val="00DB6280"/>
    <w:rsid w:val="00DD59C3"/>
    <w:rsid w:val="00DD6F38"/>
    <w:rsid w:val="00DE7CDE"/>
    <w:rsid w:val="00E0700F"/>
    <w:rsid w:val="00E11F26"/>
    <w:rsid w:val="00E27AF3"/>
    <w:rsid w:val="00E35F76"/>
    <w:rsid w:val="00E55B6A"/>
    <w:rsid w:val="00E70F0D"/>
    <w:rsid w:val="00EA16DC"/>
    <w:rsid w:val="00EC0F07"/>
    <w:rsid w:val="00EC1335"/>
    <w:rsid w:val="00EE1C44"/>
    <w:rsid w:val="00EE4A86"/>
    <w:rsid w:val="00F1105E"/>
    <w:rsid w:val="00F13035"/>
    <w:rsid w:val="00F24C9B"/>
    <w:rsid w:val="00F26982"/>
    <w:rsid w:val="00F26BE0"/>
    <w:rsid w:val="00F351C4"/>
    <w:rsid w:val="00F36679"/>
    <w:rsid w:val="00F600B5"/>
    <w:rsid w:val="00FE49D1"/>
    <w:rsid w:val="00FF278A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69802444-AB77-467C-AF2A-6BA488A0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5C098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988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8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9c8a2b7b-0bee-4c48-b0a6-23db8982d3bc"/>
    <ds:schemaRef ds:uri="http://schemas.microsoft.com/office/2006/documentManagement/types"/>
    <ds:schemaRef ds:uri="6911e96c-4cc4-42d5-8e43-f93924cf6a0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ab52c9b-ab33-4221-8af9-54f8f2b86a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Wooten, Margaret (GSFC-618.0)[SCIENCE SYSTEMS AND APPLICATIONS INC]</cp:lastModifiedBy>
  <cp:revision>5</cp:revision>
  <cp:lastPrinted>2024-03-20T05:54:00Z</cp:lastPrinted>
  <dcterms:created xsi:type="dcterms:W3CDTF">2024-03-20T05:56:00Z</dcterms:created>
  <dcterms:modified xsi:type="dcterms:W3CDTF">2024-03-20T05:58:00Z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