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4287" w14:textId="36D2D70F" w:rsidR="00966A2D" w:rsidRPr="00C64317" w:rsidRDefault="00B95033" w:rsidP="00900A4C">
      <w:pPr>
        <w:jc w:val="center"/>
        <w:rPr>
          <w:b/>
          <w:sz w:val="28"/>
          <w:szCs w:val="28"/>
        </w:rPr>
      </w:pPr>
      <w:r w:rsidRPr="00C64317">
        <w:rPr>
          <w:b/>
          <w:sz w:val="28"/>
          <w:szCs w:val="28"/>
        </w:rPr>
        <w:t>A</w:t>
      </w:r>
      <w:r w:rsidR="00900A4C" w:rsidRPr="00C64317">
        <w:rPr>
          <w:b/>
          <w:sz w:val="28"/>
          <w:szCs w:val="28"/>
        </w:rPr>
        <w:t xml:space="preserve">pplication of </w:t>
      </w:r>
      <w:r w:rsidR="00CC311F" w:rsidRPr="00C64317">
        <w:rPr>
          <w:b/>
          <w:sz w:val="28"/>
          <w:szCs w:val="28"/>
        </w:rPr>
        <w:t xml:space="preserve">GO/rGO </w:t>
      </w:r>
      <w:r w:rsidR="00900A4C" w:rsidRPr="00C64317">
        <w:rPr>
          <w:b/>
          <w:sz w:val="28"/>
          <w:szCs w:val="28"/>
        </w:rPr>
        <w:t>membranes</w:t>
      </w:r>
      <w:r w:rsidR="00CC311F" w:rsidRPr="00C64317">
        <w:rPr>
          <w:b/>
          <w:sz w:val="28"/>
          <w:szCs w:val="28"/>
        </w:rPr>
        <w:t xml:space="preserve"> for purification and separation</w:t>
      </w:r>
      <w:r w:rsidR="00CC2045" w:rsidRPr="00C64317">
        <w:rPr>
          <w:rStyle w:val="FootnoteReference"/>
          <w:b/>
          <w:sz w:val="28"/>
          <w:szCs w:val="28"/>
        </w:rPr>
        <w:footnoteReference w:customMarkFollows="1" w:id="1"/>
        <w:sym w:font="Symbol" w:char="F02A"/>
      </w:r>
    </w:p>
    <w:p w14:paraId="261DEC1E" w14:textId="4E7EE685" w:rsidR="00900A4C" w:rsidRPr="00C64317" w:rsidRDefault="00900A4C" w:rsidP="00900A4C">
      <w:pPr>
        <w:jc w:val="center"/>
        <w:rPr>
          <w:b/>
          <w:sz w:val="28"/>
          <w:szCs w:val="28"/>
        </w:rPr>
      </w:pPr>
      <w:r w:rsidRPr="00C64317">
        <w:rPr>
          <w:b/>
          <w:sz w:val="28"/>
          <w:szCs w:val="28"/>
        </w:rPr>
        <w:t>R</w:t>
      </w:r>
      <w:r w:rsidR="00B95033" w:rsidRPr="00C64317">
        <w:rPr>
          <w:b/>
          <w:sz w:val="28"/>
          <w:szCs w:val="28"/>
        </w:rPr>
        <w:t xml:space="preserve">akesh </w:t>
      </w:r>
      <w:r w:rsidRPr="00C64317">
        <w:rPr>
          <w:b/>
          <w:sz w:val="28"/>
          <w:szCs w:val="28"/>
        </w:rPr>
        <w:t>Joshi</w:t>
      </w:r>
    </w:p>
    <w:p w14:paraId="28432B55" w14:textId="77777777" w:rsidR="00B95033" w:rsidRPr="00C64317" w:rsidRDefault="001640E5" w:rsidP="001640E5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C64317">
        <w:rPr>
          <w:rFonts w:cs="Times New Roman"/>
          <w:color w:val="000000" w:themeColor="text1"/>
          <w:sz w:val="24"/>
          <w:szCs w:val="24"/>
        </w:rPr>
        <w:t xml:space="preserve">School of Materials Science and Engineering, </w:t>
      </w:r>
    </w:p>
    <w:p w14:paraId="3B0F27AD" w14:textId="69C43C1E" w:rsidR="001640E5" w:rsidRPr="00C64317" w:rsidRDefault="001640E5" w:rsidP="001640E5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C64317">
        <w:rPr>
          <w:rFonts w:cs="Times New Roman"/>
          <w:color w:val="000000" w:themeColor="text1"/>
          <w:sz w:val="24"/>
          <w:szCs w:val="24"/>
        </w:rPr>
        <w:t xml:space="preserve">University of New South Wales, </w:t>
      </w:r>
      <w:r w:rsidRPr="00C64317">
        <w:rPr>
          <w:color w:val="000000" w:themeColor="text1"/>
          <w:sz w:val="24"/>
          <w:szCs w:val="24"/>
        </w:rPr>
        <w:t>Sydney</w:t>
      </w:r>
      <w:r w:rsidRPr="00C64317">
        <w:rPr>
          <w:rFonts w:cs="Times New Roman"/>
          <w:color w:val="000000" w:themeColor="text1"/>
          <w:sz w:val="24"/>
          <w:szCs w:val="24"/>
        </w:rPr>
        <w:t xml:space="preserve"> Australia</w:t>
      </w:r>
    </w:p>
    <w:p w14:paraId="6D4E11C4" w14:textId="77777777" w:rsidR="00CC311F" w:rsidRDefault="00CC311F" w:rsidP="00B95033">
      <w:pPr>
        <w:spacing w:after="10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2EAF16C" w14:textId="77777777" w:rsidR="00CC311F" w:rsidRDefault="00CC311F" w:rsidP="00B57855">
      <w:pPr>
        <w:spacing w:after="10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14:paraId="64F801C7" w14:textId="00CD8056" w:rsidR="00A6431A" w:rsidRDefault="003216BF" w:rsidP="00B57855">
      <w:pPr>
        <w:spacing w:after="100" w:line="360" w:lineRule="auto"/>
        <w:jc w:val="both"/>
        <w:rPr>
          <w:rFonts w:cs="Times New Roman"/>
        </w:rPr>
      </w:pPr>
      <w:r w:rsidRPr="00C64317">
        <w:rPr>
          <w:rFonts w:ascii="Calibri" w:eastAsia="Times New Roman" w:hAnsi="Calibri" w:cs="Times New Roman"/>
        </w:rPr>
        <w:t>We have developed graphene oxide</w:t>
      </w:r>
      <w:r w:rsidR="00F054BB" w:rsidRPr="00C64317">
        <w:rPr>
          <w:rFonts w:ascii="Calibri" w:eastAsia="Times New Roman" w:hAnsi="Calibri" w:cs="Times New Roman"/>
        </w:rPr>
        <w:t xml:space="preserve"> (GO)</w:t>
      </w:r>
      <w:r w:rsidR="00C64317">
        <w:rPr>
          <w:rFonts w:ascii="Calibri" w:eastAsia="Times New Roman" w:hAnsi="Calibri" w:cs="Times New Roman"/>
        </w:rPr>
        <w:t xml:space="preserve"> based</w:t>
      </w:r>
      <w:r w:rsidR="00F054BB" w:rsidRPr="00C64317">
        <w:rPr>
          <w:rFonts w:ascii="Calibri" w:eastAsia="Times New Roman" w:hAnsi="Calibri" w:cs="Times New Roman"/>
        </w:rPr>
        <w:t xml:space="preserve"> </w:t>
      </w:r>
      <w:r w:rsidR="00B57855" w:rsidRPr="00C64317">
        <w:rPr>
          <w:rFonts w:ascii="Calibri" w:eastAsia="Times New Roman" w:hAnsi="Calibri" w:cs="Times New Roman"/>
        </w:rPr>
        <w:t>membranes with</w:t>
      </w:r>
      <w:r w:rsidRPr="00C64317">
        <w:rPr>
          <w:rFonts w:ascii="Calibri" w:eastAsia="Times New Roman" w:hAnsi="Calibri" w:cs="Times New Roman"/>
        </w:rPr>
        <w:t xml:space="preserve"> proper control in structure and morphology to be used </w:t>
      </w:r>
      <w:r w:rsidR="00B57855" w:rsidRPr="00C64317">
        <w:rPr>
          <w:rFonts w:ascii="Calibri" w:eastAsia="Times New Roman" w:hAnsi="Calibri" w:cs="Times New Roman"/>
        </w:rPr>
        <w:t xml:space="preserve">water purification, </w:t>
      </w:r>
      <w:r w:rsidR="00F054BB" w:rsidRPr="00C64317">
        <w:rPr>
          <w:rFonts w:ascii="Calibri" w:eastAsia="Times New Roman" w:hAnsi="Calibri" w:cs="Times New Roman"/>
        </w:rPr>
        <w:t xml:space="preserve">selective </w:t>
      </w:r>
      <w:r w:rsidR="00A2202E" w:rsidRPr="00C64317">
        <w:rPr>
          <w:rFonts w:ascii="Calibri" w:eastAsia="Times New Roman" w:hAnsi="Calibri" w:cs="Times New Roman"/>
        </w:rPr>
        <w:t xml:space="preserve">gas </w:t>
      </w:r>
      <w:r w:rsidRPr="00C64317">
        <w:rPr>
          <w:rFonts w:ascii="Calibri" w:eastAsia="Times New Roman" w:hAnsi="Calibri" w:cs="Times New Roman"/>
        </w:rPr>
        <w:t xml:space="preserve">separation and adsorption. </w:t>
      </w:r>
      <w:r w:rsidR="00AC404A" w:rsidRPr="00C64317">
        <w:rPr>
          <w:rFonts w:ascii="Calibri" w:eastAsia="Times New Roman" w:hAnsi="Calibri" w:cs="Times New Roman"/>
        </w:rPr>
        <w:t xml:space="preserve">In a collaborative project with “Sydney Water” Australia, </w:t>
      </w:r>
      <w:r w:rsidR="00F054BB" w:rsidRPr="00C64317">
        <w:rPr>
          <w:rFonts w:ascii="Calibri" w:eastAsia="Times New Roman" w:hAnsi="Calibri" w:cs="Times New Roman"/>
        </w:rPr>
        <w:t xml:space="preserve">we have </w:t>
      </w:r>
      <w:r w:rsidR="00BE4CCA" w:rsidRPr="00C64317">
        <w:rPr>
          <w:rFonts w:eastAsia="Times New Roman" w:cs="Times New Roman"/>
        </w:rPr>
        <w:t xml:space="preserve">successfully employed </w:t>
      </w:r>
      <w:r w:rsidR="00B57855" w:rsidRPr="00C64317">
        <w:rPr>
          <w:rFonts w:eastAsia="Times New Roman" w:cs="Times New Roman"/>
        </w:rPr>
        <w:t xml:space="preserve">our </w:t>
      </w:r>
      <w:r w:rsidR="00F054BB" w:rsidRPr="00C64317">
        <w:rPr>
          <w:rFonts w:eastAsia="Times New Roman" w:cs="Times New Roman"/>
        </w:rPr>
        <w:t xml:space="preserve">GO membrane </w:t>
      </w:r>
      <w:r w:rsidR="00BE4CCA" w:rsidRPr="00C64317">
        <w:rPr>
          <w:rFonts w:eastAsia="Times New Roman" w:cs="Times New Roman"/>
        </w:rPr>
        <w:t xml:space="preserve">to remove </w:t>
      </w:r>
      <w:r w:rsidR="00F054BB" w:rsidRPr="00C64317">
        <w:rPr>
          <w:rFonts w:eastAsia="Times New Roman" w:cs="Times New Roman"/>
        </w:rPr>
        <w:t>Natural Organic Matters (</w:t>
      </w:r>
      <w:r w:rsidR="00BE4CCA" w:rsidRPr="00C64317">
        <w:rPr>
          <w:rFonts w:eastAsia="Times New Roman" w:cs="Times New Roman"/>
        </w:rPr>
        <w:t>NOMs</w:t>
      </w:r>
      <w:r w:rsidR="00F054BB" w:rsidRPr="00C64317">
        <w:rPr>
          <w:rFonts w:eastAsia="Times New Roman" w:cs="Times New Roman"/>
        </w:rPr>
        <w:t xml:space="preserve">) </w:t>
      </w:r>
      <w:r w:rsidR="00BE4CCA" w:rsidRPr="00C64317">
        <w:rPr>
          <w:rFonts w:eastAsia="Times New Roman" w:cs="Times New Roman"/>
        </w:rPr>
        <w:t xml:space="preserve">from water. Our study shows that </w:t>
      </w:r>
      <w:r w:rsidR="00B57855" w:rsidRPr="00C64317">
        <w:rPr>
          <w:rFonts w:eastAsia="Times New Roman" w:cs="Times New Roman"/>
        </w:rPr>
        <w:t>GO membranes</w:t>
      </w:r>
      <w:r w:rsidR="00BE4CCA" w:rsidRPr="00C64317">
        <w:rPr>
          <w:rFonts w:eastAsia="Times New Roman" w:cs="Times New Roman"/>
        </w:rPr>
        <w:t xml:space="preserve"> can reject ~100% of NOM </w:t>
      </w:r>
      <w:bookmarkStart w:id="1" w:name="_Hlk496714017"/>
      <w:bookmarkStart w:id="2" w:name="OLE_LINK1"/>
      <w:r w:rsidR="00BE4CCA" w:rsidRPr="00C64317">
        <w:rPr>
          <w:rFonts w:eastAsia="Times New Roman" w:cs="Times New Roman"/>
        </w:rPr>
        <w:t>while maintaining high water flux</w:t>
      </w:r>
      <w:r w:rsidR="00F054BB" w:rsidRPr="00C64317">
        <w:rPr>
          <w:rFonts w:eastAsia="Times New Roman" w:cs="Times New Roman"/>
        </w:rPr>
        <w:t xml:space="preserve">. Furthermore, we have </w:t>
      </w:r>
      <w:bookmarkEnd w:id="1"/>
      <w:bookmarkEnd w:id="2"/>
      <w:r w:rsidR="00B57855" w:rsidRPr="00C64317">
        <w:rPr>
          <w:rFonts w:eastAsia="Times New Roman" w:cs="Times New Roman"/>
        </w:rPr>
        <w:t xml:space="preserve">developed </w:t>
      </w:r>
      <w:r w:rsidR="00B57855" w:rsidRPr="00C64317">
        <w:rPr>
          <w:rFonts w:cs="Times New Roman"/>
        </w:rPr>
        <w:t>a</w:t>
      </w:r>
      <w:r w:rsidR="00F054BB" w:rsidRPr="00C64317">
        <w:rPr>
          <w:rFonts w:cs="Times New Roman"/>
        </w:rPr>
        <w:t xml:space="preserve"> technique that allows</w:t>
      </w:r>
      <w:r w:rsidR="00BE4CCA" w:rsidRPr="00C64317">
        <w:rPr>
          <w:rFonts w:cs="Times New Roman"/>
        </w:rPr>
        <w:t xml:space="preserve"> controlled reduction of g</w:t>
      </w:r>
      <w:r w:rsidR="001B0AD7" w:rsidRPr="00C64317">
        <w:rPr>
          <w:rFonts w:cs="Times New Roman"/>
        </w:rPr>
        <w:t xml:space="preserve">raphene oxide </w:t>
      </w:r>
      <w:r w:rsidR="00F054BB" w:rsidRPr="00C64317">
        <w:rPr>
          <w:rFonts w:cs="Times New Roman"/>
        </w:rPr>
        <w:t xml:space="preserve">to </w:t>
      </w:r>
      <w:r w:rsidR="00B57855" w:rsidRPr="00C64317">
        <w:rPr>
          <w:rFonts w:cs="Times New Roman"/>
        </w:rPr>
        <w:t>tune the</w:t>
      </w:r>
      <w:r w:rsidR="001B0AD7" w:rsidRPr="00C64317">
        <w:rPr>
          <w:rFonts w:cs="Times New Roman"/>
        </w:rPr>
        <w:t xml:space="preserve"> interlayer spacing </w:t>
      </w:r>
      <w:r w:rsidR="00BE4CCA" w:rsidRPr="00C64317">
        <w:rPr>
          <w:rFonts w:cs="Times New Roman"/>
        </w:rPr>
        <w:t>and make it suitable for desalination</w:t>
      </w:r>
      <w:r w:rsidR="001B0AD7" w:rsidRPr="00C64317">
        <w:rPr>
          <w:rFonts w:cs="Times New Roman"/>
        </w:rPr>
        <w:t xml:space="preserve">. </w:t>
      </w:r>
      <w:r w:rsidR="00B95033" w:rsidRPr="00C64317">
        <w:rPr>
          <w:rFonts w:cs="Times New Roman"/>
        </w:rPr>
        <w:t>The r</w:t>
      </w:r>
      <w:r w:rsidR="00BE4CCA" w:rsidRPr="00C64317">
        <w:rPr>
          <w:rFonts w:cstheme="minorHAnsi"/>
        </w:rPr>
        <w:t xml:space="preserve">educed graphene oxide (rGO) </w:t>
      </w:r>
      <w:r w:rsidR="00B57855" w:rsidRPr="00C64317">
        <w:rPr>
          <w:rFonts w:cstheme="minorHAnsi"/>
        </w:rPr>
        <w:t>can have</w:t>
      </w:r>
      <w:r w:rsidR="00BE4CCA" w:rsidRPr="00C64317">
        <w:rPr>
          <w:rFonts w:cstheme="minorHAnsi"/>
        </w:rPr>
        <w:t xml:space="preserve"> </w:t>
      </w:r>
      <w:r w:rsidR="00A2202E" w:rsidRPr="00C64317">
        <w:rPr>
          <w:rFonts w:cstheme="minorHAnsi"/>
        </w:rPr>
        <w:t xml:space="preserve">the </w:t>
      </w:r>
      <w:r w:rsidR="00BE4CCA" w:rsidRPr="00C64317">
        <w:rPr>
          <w:rFonts w:cstheme="minorHAnsi"/>
        </w:rPr>
        <w:t xml:space="preserve">potential for </w:t>
      </w:r>
      <w:r w:rsidR="00B57855" w:rsidRPr="00C64317">
        <w:rPr>
          <w:rFonts w:cstheme="minorHAnsi"/>
        </w:rPr>
        <w:t xml:space="preserve">desalination </w:t>
      </w:r>
      <w:r w:rsidR="00BE4CCA" w:rsidRPr="00C64317">
        <w:rPr>
          <w:rFonts w:cstheme="minorHAnsi"/>
        </w:rPr>
        <w:t>applications owing to its appropriate interlayer spacing (0.34–0.37 nm) that enables it to block salt ions as small as Na</w:t>
      </w:r>
      <w:r w:rsidR="00BE4CCA" w:rsidRPr="00C64317">
        <w:rPr>
          <w:rFonts w:cstheme="minorHAnsi"/>
          <w:vertAlign w:val="superscript"/>
        </w:rPr>
        <w:t>+</w:t>
      </w:r>
      <w:r w:rsidR="00BE4CCA" w:rsidRPr="00C64317">
        <w:rPr>
          <w:rFonts w:cstheme="minorHAnsi"/>
        </w:rPr>
        <w:t xml:space="preserve"> with high precision. </w:t>
      </w:r>
      <w:r w:rsidR="007440C8" w:rsidRPr="00C64317">
        <w:rPr>
          <w:rFonts w:eastAsia="Times New Roman" w:cs="Times New Roman"/>
        </w:rPr>
        <w:t>W</w:t>
      </w:r>
      <w:r w:rsidR="0020324E" w:rsidRPr="00C64317">
        <w:rPr>
          <w:rFonts w:eastAsia="Times New Roman" w:cs="Times New Roman"/>
        </w:rPr>
        <w:t xml:space="preserve">e have </w:t>
      </w:r>
      <w:r w:rsidR="00B57855" w:rsidRPr="00C64317">
        <w:rPr>
          <w:rFonts w:eastAsia="Times New Roman" w:cs="Times New Roman"/>
        </w:rPr>
        <w:t xml:space="preserve">also </w:t>
      </w:r>
      <w:r w:rsidR="0020324E" w:rsidRPr="00C64317">
        <w:rPr>
          <w:rFonts w:eastAsia="Times New Roman" w:cs="Times New Roman"/>
        </w:rPr>
        <w:t>utilised GO</w:t>
      </w:r>
      <w:r w:rsidR="00AA3132" w:rsidRPr="00C64317">
        <w:rPr>
          <w:rFonts w:eastAsia="Times New Roman" w:cs="Times New Roman"/>
        </w:rPr>
        <w:t>/rGO</w:t>
      </w:r>
      <w:r w:rsidR="0020324E" w:rsidRPr="00C64317">
        <w:rPr>
          <w:rFonts w:eastAsia="Times New Roman" w:cs="Times New Roman"/>
        </w:rPr>
        <w:t xml:space="preserve"> membranes </w:t>
      </w:r>
      <w:r w:rsidR="00AC404A" w:rsidRPr="00C64317">
        <w:rPr>
          <w:rFonts w:eastAsia="Times New Roman" w:cs="Times New Roman"/>
        </w:rPr>
        <w:t>for water adsorption (</w:t>
      </w:r>
      <w:r w:rsidR="0020324E" w:rsidRPr="00C64317">
        <w:rPr>
          <w:rFonts w:eastAsia="Times New Roman" w:cs="Times New Roman"/>
        </w:rPr>
        <w:t>desiccation</w:t>
      </w:r>
      <w:r w:rsidR="00AC404A" w:rsidRPr="00C64317">
        <w:rPr>
          <w:rFonts w:eastAsia="Times New Roman" w:cs="Times New Roman"/>
        </w:rPr>
        <w:t>)</w:t>
      </w:r>
      <w:r w:rsidR="0020324E" w:rsidRPr="00C64317">
        <w:rPr>
          <w:rFonts w:eastAsia="Times New Roman" w:cs="Times New Roman"/>
        </w:rPr>
        <w:t xml:space="preserve"> application. </w:t>
      </w:r>
      <w:r w:rsidR="0020324E" w:rsidRPr="00C64317">
        <w:rPr>
          <w:rFonts w:cs="Times New Roman"/>
        </w:rPr>
        <w:t xml:space="preserve">We conducted </w:t>
      </w:r>
      <w:r w:rsidR="00A2202E" w:rsidRPr="00C64317">
        <w:rPr>
          <w:rFonts w:cs="Times New Roman"/>
        </w:rPr>
        <w:t xml:space="preserve">an </w:t>
      </w:r>
      <w:r w:rsidR="0020324E" w:rsidRPr="00C64317">
        <w:rPr>
          <w:rFonts w:cs="Times New Roman"/>
        </w:rPr>
        <w:t>experimental study on the adsorption and desorption behaviour of water in GO</w:t>
      </w:r>
      <w:r w:rsidR="00AA3132" w:rsidRPr="00C64317">
        <w:rPr>
          <w:rFonts w:cs="Times New Roman"/>
        </w:rPr>
        <w:t xml:space="preserve">/rGO membranes </w:t>
      </w:r>
      <w:r w:rsidR="0020324E" w:rsidRPr="00C64317">
        <w:rPr>
          <w:rFonts w:cs="Times New Roman"/>
        </w:rPr>
        <w:t>as a function of relative pressure.</w:t>
      </w:r>
      <w:r w:rsidR="0020324E" w:rsidRPr="00C64317">
        <w:rPr>
          <w:rFonts w:eastAsia="Times New Roman" w:cs="Times New Roman"/>
        </w:rPr>
        <w:t xml:space="preserve"> </w:t>
      </w:r>
      <w:r w:rsidR="00B95033" w:rsidRPr="00C64317">
        <w:rPr>
          <w:rFonts w:cs="Times New Roman"/>
        </w:rPr>
        <w:t xml:space="preserve">Our </w:t>
      </w:r>
      <w:r w:rsidR="00AC404A" w:rsidRPr="00C64317">
        <w:rPr>
          <w:rFonts w:cs="Times New Roman"/>
        </w:rPr>
        <w:t xml:space="preserve">specially tailored </w:t>
      </w:r>
      <w:r w:rsidR="00B95033" w:rsidRPr="00C64317">
        <w:rPr>
          <w:rFonts w:cs="Times New Roman"/>
        </w:rPr>
        <w:t>GO/rG</w:t>
      </w:r>
      <w:r w:rsidR="00AC404A" w:rsidRPr="00C64317">
        <w:rPr>
          <w:rFonts w:cs="Times New Roman"/>
        </w:rPr>
        <w:t>O</w:t>
      </w:r>
      <w:r w:rsidR="00B95033" w:rsidRPr="00C64317">
        <w:rPr>
          <w:rFonts w:cs="Times New Roman"/>
        </w:rPr>
        <w:t xml:space="preserve"> membranes also demonstrate excellent molecular </w:t>
      </w:r>
      <w:r w:rsidR="00AC404A" w:rsidRPr="00C64317">
        <w:rPr>
          <w:rFonts w:cs="Times New Roman"/>
        </w:rPr>
        <w:t>sieving</w:t>
      </w:r>
      <w:r w:rsidR="00B95033" w:rsidRPr="00C64317">
        <w:rPr>
          <w:rFonts w:cs="Times New Roman"/>
        </w:rPr>
        <w:t xml:space="preserve"> behavio</w:t>
      </w:r>
      <w:r w:rsidR="00A2202E" w:rsidRPr="00C64317">
        <w:rPr>
          <w:rFonts w:cs="Times New Roman"/>
        </w:rPr>
        <w:t>u</w:t>
      </w:r>
      <w:r w:rsidR="00B95033" w:rsidRPr="00C64317">
        <w:rPr>
          <w:rFonts w:cs="Times New Roman"/>
        </w:rPr>
        <w:t xml:space="preserve">r when used for </w:t>
      </w:r>
      <w:r w:rsidR="00AC404A" w:rsidRPr="00C64317">
        <w:rPr>
          <w:rFonts w:cs="Times New Roman"/>
        </w:rPr>
        <w:t xml:space="preserve">gas </w:t>
      </w:r>
      <w:r w:rsidR="00B95033" w:rsidRPr="00C64317">
        <w:rPr>
          <w:rFonts w:cs="Times New Roman"/>
        </w:rPr>
        <w:t xml:space="preserve">separation. </w:t>
      </w:r>
    </w:p>
    <w:p w14:paraId="3ACB03ED" w14:textId="77777777" w:rsidR="00C64317" w:rsidRPr="00C64317" w:rsidRDefault="00C64317" w:rsidP="00B57855">
      <w:pPr>
        <w:spacing w:after="100" w:line="360" w:lineRule="auto"/>
        <w:jc w:val="both"/>
        <w:rPr>
          <w:rFonts w:cs="Times New Roman"/>
          <w:i/>
        </w:rPr>
      </w:pPr>
    </w:p>
    <w:p w14:paraId="467C2817" w14:textId="77777777" w:rsidR="00C64317" w:rsidRDefault="00C64317" w:rsidP="00900A4C">
      <w:pPr>
        <w:jc w:val="center"/>
        <w:rPr>
          <w:b/>
        </w:rPr>
      </w:pPr>
    </w:p>
    <w:p w14:paraId="5EB28788" w14:textId="580E51F9" w:rsidR="00C64317" w:rsidRDefault="00C64317" w:rsidP="00900A4C">
      <w:pPr>
        <w:jc w:val="center"/>
        <w:rPr>
          <w:b/>
        </w:rPr>
      </w:pPr>
    </w:p>
    <w:p w14:paraId="386BADA0" w14:textId="15F0A9BF" w:rsidR="00C64317" w:rsidRDefault="00C64317" w:rsidP="00900A4C">
      <w:pPr>
        <w:jc w:val="center"/>
        <w:rPr>
          <w:b/>
        </w:rPr>
      </w:pPr>
    </w:p>
    <w:p w14:paraId="60C51BB4" w14:textId="77777777" w:rsidR="00C64317" w:rsidRDefault="00C64317" w:rsidP="00900A4C">
      <w:pPr>
        <w:jc w:val="center"/>
        <w:rPr>
          <w:b/>
        </w:rPr>
      </w:pPr>
    </w:p>
    <w:p w14:paraId="49E0A118" w14:textId="77777777" w:rsidR="00C64317" w:rsidRDefault="00C64317" w:rsidP="00900A4C">
      <w:pPr>
        <w:jc w:val="center"/>
        <w:rPr>
          <w:b/>
        </w:rPr>
      </w:pPr>
    </w:p>
    <w:p w14:paraId="5B81E43F" w14:textId="77777777" w:rsidR="00C64317" w:rsidRDefault="00C64317" w:rsidP="00900A4C">
      <w:pPr>
        <w:jc w:val="center"/>
        <w:rPr>
          <w:b/>
        </w:rPr>
      </w:pPr>
    </w:p>
    <w:p w14:paraId="1F9E286E" w14:textId="77777777" w:rsidR="00C64317" w:rsidRDefault="00C64317" w:rsidP="00900A4C">
      <w:pPr>
        <w:jc w:val="center"/>
        <w:rPr>
          <w:b/>
        </w:rPr>
      </w:pPr>
    </w:p>
    <w:p w14:paraId="38FC8EA3" w14:textId="77777777" w:rsidR="00C64317" w:rsidRDefault="00C64317" w:rsidP="00900A4C">
      <w:pPr>
        <w:jc w:val="center"/>
        <w:rPr>
          <w:b/>
        </w:rPr>
      </w:pPr>
    </w:p>
    <w:p w14:paraId="21D59B55" w14:textId="77777777" w:rsidR="00C64317" w:rsidRDefault="00C64317" w:rsidP="00900A4C">
      <w:pPr>
        <w:jc w:val="center"/>
        <w:rPr>
          <w:b/>
        </w:rPr>
      </w:pPr>
    </w:p>
    <w:p w14:paraId="280E9ED4" w14:textId="77777777" w:rsidR="00C64317" w:rsidRDefault="00C64317" w:rsidP="00900A4C">
      <w:pPr>
        <w:jc w:val="center"/>
        <w:rPr>
          <w:b/>
        </w:rPr>
      </w:pPr>
    </w:p>
    <w:p w14:paraId="385EE998" w14:textId="77777777" w:rsidR="00C64317" w:rsidRDefault="00C64317" w:rsidP="00900A4C">
      <w:pPr>
        <w:jc w:val="center"/>
        <w:rPr>
          <w:b/>
        </w:rPr>
      </w:pPr>
    </w:p>
    <w:p w14:paraId="7258B7EE" w14:textId="77777777" w:rsidR="00900A4C" w:rsidRPr="00900A4C" w:rsidRDefault="00C64317" w:rsidP="00C64317">
      <w:pPr>
        <w:rPr>
          <w:b/>
        </w:rPr>
      </w:pPr>
      <w:r>
        <w:rPr>
          <w:b/>
        </w:rPr>
        <w:t xml:space="preserve">Email: </w:t>
      </w:r>
      <w:hyperlink r:id="rId8" w:history="1">
        <w:r w:rsidRPr="00961450">
          <w:rPr>
            <w:rStyle w:val="Hyperlink"/>
            <w:b/>
          </w:rPr>
          <w:t>r.johi@unsw.edu.au</w:t>
        </w:r>
      </w:hyperlink>
      <w:r>
        <w:rPr>
          <w:b/>
        </w:rPr>
        <w:t xml:space="preserve"> </w:t>
      </w:r>
    </w:p>
    <w:sectPr w:rsidR="00900A4C" w:rsidRPr="00900A4C" w:rsidSect="00B578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75265" w14:textId="77777777" w:rsidR="007C5EC7" w:rsidRDefault="007C5EC7" w:rsidP="00FE4A33">
      <w:pPr>
        <w:spacing w:after="0" w:line="240" w:lineRule="auto"/>
      </w:pPr>
      <w:r>
        <w:separator/>
      </w:r>
    </w:p>
  </w:endnote>
  <w:endnote w:type="continuationSeparator" w:id="0">
    <w:p w14:paraId="597FBA7B" w14:textId="77777777" w:rsidR="007C5EC7" w:rsidRDefault="007C5EC7" w:rsidP="00F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114F" w14:textId="77777777" w:rsidR="007C5EC7" w:rsidRDefault="007C5EC7" w:rsidP="00FE4A33">
      <w:pPr>
        <w:spacing w:after="0" w:line="240" w:lineRule="auto"/>
      </w:pPr>
      <w:r>
        <w:separator/>
      </w:r>
    </w:p>
  </w:footnote>
  <w:footnote w:type="continuationSeparator" w:id="0">
    <w:p w14:paraId="02412838" w14:textId="77777777" w:rsidR="007C5EC7" w:rsidRDefault="007C5EC7" w:rsidP="00FE4A33">
      <w:pPr>
        <w:spacing w:after="0" w:line="240" w:lineRule="auto"/>
      </w:pPr>
      <w:r>
        <w:continuationSeparator/>
      </w:r>
    </w:p>
  </w:footnote>
  <w:footnote w:id="1">
    <w:p w14:paraId="7EFD67EE" w14:textId="19D1D9F5" w:rsidR="00CC2045" w:rsidRDefault="00CC2045" w:rsidP="00CC2045">
      <w:pPr>
        <w:pStyle w:val="FootnoteText"/>
      </w:pPr>
      <w:r w:rsidRPr="00381019">
        <w:rPr>
          <w:rStyle w:val="FootnoteReference"/>
        </w:rPr>
        <w:sym w:font="Symbol" w:char="F02A"/>
      </w:r>
      <w:r w:rsidR="00C013B7">
        <w:t xml:space="preserve"> </w:t>
      </w:r>
      <w:r w:rsidR="00C013B7" w:rsidRPr="00CC311F">
        <w:rPr>
          <w:sz w:val="16"/>
          <w:szCs w:val="16"/>
        </w:rPr>
        <w:t>This abstract and the results</w:t>
      </w:r>
      <w:r w:rsidR="00B95033" w:rsidRPr="00CC311F">
        <w:rPr>
          <w:sz w:val="16"/>
          <w:szCs w:val="16"/>
        </w:rPr>
        <w:t xml:space="preserve"> </w:t>
      </w:r>
      <w:r w:rsidR="00C013B7" w:rsidRPr="00CC311F">
        <w:rPr>
          <w:sz w:val="16"/>
          <w:szCs w:val="16"/>
        </w:rPr>
        <w:t xml:space="preserve">have been </w:t>
      </w:r>
      <w:r w:rsidRPr="00CC311F">
        <w:rPr>
          <w:sz w:val="16"/>
          <w:szCs w:val="16"/>
        </w:rPr>
        <w:t xml:space="preserve">(partially/fully) </w:t>
      </w:r>
      <w:r w:rsidR="00CC311F" w:rsidRPr="00CC311F">
        <w:rPr>
          <w:sz w:val="16"/>
          <w:szCs w:val="16"/>
        </w:rPr>
        <w:t>submitted/</w:t>
      </w:r>
      <w:r w:rsidRPr="00CC311F">
        <w:rPr>
          <w:sz w:val="16"/>
          <w:szCs w:val="16"/>
        </w:rPr>
        <w:t xml:space="preserve">presented in other conferences </w:t>
      </w:r>
      <w:r w:rsidR="00B57855" w:rsidRPr="00CC311F">
        <w:rPr>
          <w:sz w:val="16"/>
          <w:szCs w:val="16"/>
        </w:rPr>
        <w:t>and</w:t>
      </w:r>
      <w:r w:rsidRPr="00CC311F">
        <w:rPr>
          <w:sz w:val="16"/>
          <w:szCs w:val="16"/>
        </w:rPr>
        <w:t xml:space="preserve"> published in </w:t>
      </w:r>
      <w:r w:rsidR="009A3C4A" w:rsidRPr="00CC311F">
        <w:rPr>
          <w:sz w:val="16"/>
          <w:szCs w:val="16"/>
        </w:rPr>
        <w:t>different journals</w:t>
      </w:r>
      <w:r w:rsidR="00B95033" w:rsidRPr="00CC311F">
        <w:rPr>
          <w:sz w:val="16"/>
          <w:szCs w:val="16"/>
        </w:rPr>
        <w:t xml:space="preserve">.  </w:t>
      </w:r>
      <w:r w:rsidR="00CC311F" w:rsidRPr="00CC311F">
        <w:rPr>
          <w:sz w:val="16"/>
          <w:szCs w:val="16"/>
        </w:rPr>
        <w:t>Everyone contributing</w:t>
      </w:r>
      <w:r w:rsidR="00B95033" w:rsidRPr="00CC311F">
        <w:rPr>
          <w:sz w:val="16"/>
          <w:szCs w:val="16"/>
        </w:rPr>
        <w:t xml:space="preserve"> to </w:t>
      </w:r>
      <w:r w:rsidR="00CC311F" w:rsidRPr="00CC311F">
        <w:rPr>
          <w:sz w:val="16"/>
          <w:szCs w:val="16"/>
        </w:rPr>
        <w:t xml:space="preserve">this research is </w:t>
      </w:r>
      <w:r w:rsidR="00B95033" w:rsidRPr="00CC311F">
        <w:rPr>
          <w:sz w:val="16"/>
          <w:szCs w:val="16"/>
        </w:rPr>
        <w:t xml:space="preserve">highly acknowledged. </w:t>
      </w:r>
      <w:r w:rsidR="00CC311F" w:rsidRPr="00CC311F">
        <w:rPr>
          <w:sz w:val="16"/>
          <w:szCs w:val="16"/>
        </w:rPr>
        <w:t>Joshi will be presenting on behalf of all the research</w:t>
      </w:r>
      <w:r w:rsidR="00CC311F">
        <w:rPr>
          <w:sz w:val="16"/>
          <w:szCs w:val="16"/>
        </w:rPr>
        <w:t>ers</w:t>
      </w:r>
      <w:r w:rsidR="00CC311F" w:rsidRPr="00CC311F">
        <w:rPr>
          <w:sz w:val="16"/>
          <w:szCs w:val="16"/>
        </w:rPr>
        <w:t>/authors.</w:t>
      </w:r>
      <w:r w:rsidR="00CC311F">
        <w:rPr>
          <w:b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CB9"/>
    <w:multiLevelType w:val="hybridMultilevel"/>
    <w:tmpl w:val="D4E85F6C"/>
    <w:lvl w:ilvl="0" w:tplc="CE8E9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tTQwMzOzMDY3NTVV0lEKTi0uzszPAykwqgUAk5mqVCwAAAA="/>
  </w:docVars>
  <w:rsids>
    <w:rsidRoot w:val="00900A4C"/>
    <w:rsid w:val="00024626"/>
    <w:rsid w:val="00087867"/>
    <w:rsid w:val="000A42A3"/>
    <w:rsid w:val="001640E5"/>
    <w:rsid w:val="001B0AD7"/>
    <w:rsid w:val="001C6B74"/>
    <w:rsid w:val="0020324E"/>
    <w:rsid w:val="00224D02"/>
    <w:rsid w:val="00271608"/>
    <w:rsid w:val="002D440D"/>
    <w:rsid w:val="002F34C0"/>
    <w:rsid w:val="003216BF"/>
    <w:rsid w:val="0033324D"/>
    <w:rsid w:val="003777A4"/>
    <w:rsid w:val="00390E4F"/>
    <w:rsid w:val="0051667C"/>
    <w:rsid w:val="005214F4"/>
    <w:rsid w:val="005A5198"/>
    <w:rsid w:val="006C737F"/>
    <w:rsid w:val="007440C8"/>
    <w:rsid w:val="007C5EC7"/>
    <w:rsid w:val="008104E6"/>
    <w:rsid w:val="00850361"/>
    <w:rsid w:val="00900A4C"/>
    <w:rsid w:val="00966A2D"/>
    <w:rsid w:val="009774D5"/>
    <w:rsid w:val="0098360E"/>
    <w:rsid w:val="009A3C4A"/>
    <w:rsid w:val="00A2202E"/>
    <w:rsid w:val="00A6431A"/>
    <w:rsid w:val="00A66F53"/>
    <w:rsid w:val="00AA3132"/>
    <w:rsid w:val="00AC404A"/>
    <w:rsid w:val="00AE6934"/>
    <w:rsid w:val="00B57855"/>
    <w:rsid w:val="00B95033"/>
    <w:rsid w:val="00B962D1"/>
    <w:rsid w:val="00BA0A49"/>
    <w:rsid w:val="00BB6899"/>
    <w:rsid w:val="00BE4CCA"/>
    <w:rsid w:val="00BF18CD"/>
    <w:rsid w:val="00C013B7"/>
    <w:rsid w:val="00C64317"/>
    <w:rsid w:val="00CC2045"/>
    <w:rsid w:val="00CC311F"/>
    <w:rsid w:val="00CF3294"/>
    <w:rsid w:val="00DB4110"/>
    <w:rsid w:val="00E024CF"/>
    <w:rsid w:val="00EF1EAA"/>
    <w:rsid w:val="00F054BB"/>
    <w:rsid w:val="00F70AAC"/>
    <w:rsid w:val="00F95235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417"/>
  <w15:chartTrackingRefBased/>
  <w15:docId w15:val="{1DF4A217-1C5E-48D6-90B2-7815201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3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4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A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A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A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5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0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4317"/>
    <w:rPr>
      <w:i/>
      <w:iCs/>
    </w:rPr>
  </w:style>
  <w:style w:type="character" w:styleId="Strong">
    <w:name w:val="Strong"/>
    <w:basedOn w:val="DefaultParagraphFont"/>
    <w:uiPriority w:val="22"/>
    <w:qFormat/>
    <w:rsid w:val="00C64317"/>
    <w:rPr>
      <w:b/>
      <w:bCs/>
    </w:rPr>
  </w:style>
  <w:style w:type="character" w:customStyle="1" w:styleId="element-invisible">
    <w:name w:val="element-invisible"/>
    <w:basedOn w:val="DefaultParagraphFont"/>
    <w:rsid w:val="00C6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johi@u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71102D08-A3E1-4A24-835E-F90141B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Joshi</dc:creator>
  <cp:keywords/>
  <dc:description/>
  <cp:lastModifiedBy>Rakesh Joshi</cp:lastModifiedBy>
  <cp:revision>3</cp:revision>
  <dcterms:created xsi:type="dcterms:W3CDTF">2019-08-07T00:50:00Z</dcterms:created>
  <dcterms:modified xsi:type="dcterms:W3CDTF">2019-08-07T01:53:00Z</dcterms:modified>
</cp:coreProperties>
</file>